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01F" w:rsidRDefault="002E201F" w:rsidP="008B7A74">
      <w:pPr>
        <w:tabs>
          <w:tab w:val="left" w:pos="3969"/>
        </w:tabs>
        <w:spacing w:line="240" w:lineRule="auto"/>
        <w:ind w:firstLine="0"/>
        <w:rPr>
          <w:sz w:val="16"/>
          <w:szCs w:val="16"/>
        </w:rPr>
      </w:pPr>
    </w:p>
    <w:p w:rsidR="002E3D80" w:rsidRPr="00C42EF3" w:rsidRDefault="00823337" w:rsidP="008B7A74">
      <w:pPr>
        <w:tabs>
          <w:tab w:val="left" w:pos="3969"/>
        </w:tabs>
        <w:spacing w:line="240" w:lineRule="auto"/>
        <w:ind w:firstLine="0"/>
        <w:rPr>
          <w:sz w:val="16"/>
          <w:szCs w:val="16"/>
        </w:rPr>
      </w:pPr>
      <w:r>
        <w:rPr>
          <w:noProof/>
          <w:sz w:val="16"/>
          <w:szCs w:val="16"/>
          <w:lang w:eastAsia="cs-CZ"/>
        </w:rPr>
        <w:pict>
          <v:rect id="Rectangle 3" o:spid="_x0000_s1026" style="position:absolute;left:0;text-align:left;margin-left:28.35pt;margin-top:28.35pt;width:364.25pt;height:538.6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" o:allowincell="f" filled="f">
            <w10:wrap anchorx="page" anchory="page"/>
          </v:rect>
        </w:pict>
      </w:r>
      <w:r w:rsidR="00A165FC" w:rsidRPr="00C42EF3">
        <w:rPr>
          <w:sz w:val="16"/>
          <w:szCs w:val="16"/>
        </w:rPr>
        <w:t>Generální projektant</w:t>
      </w:r>
      <w:r w:rsidR="00C42EF3">
        <w:rPr>
          <w:sz w:val="16"/>
          <w:szCs w:val="16"/>
        </w:rPr>
        <w:t>:</w:t>
      </w:r>
      <w:r w:rsidR="00C42EF3">
        <w:rPr>
          <w:sz w:val="16"/>
          <w:szCs w:val="16"/>
        </w:rPr>
        <w:tab/>
      </w:r>
    </w:p>
    <w:p w:rsidR="00A165FC" w:rsidRDefault="00FF1DEC" w:rsidP="006D4DA1">
      <w:r>
        <w:rPr>
          <w:noProof/>
          <w:lang w:eastAsia="cs-CZ"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-30480</wp:posOffset>
            </wp:positionH>
            <wp:positionV relativeFrom="paragraph">
              <wp:posOffset>8890</wp:posOffset>
            </wp:positionV>
            <wp:extent cx="1737995" cy="969645"/>
            <wp:effectExtent l="19050" t="0" r="0" b="0"/>
            <wp:wrapNone/>
            <wp:docPr id="1" name="Obrázek 0" descr="Logo E92 - Stř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E92 - Střed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7995" cy="969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165FC" w:rsidRDefault="00A165FC" w:rsidP="006D4DA1"/>
    <w:p w:rsidR="00A165FC" w:rsidRDefault="00A165FC" w:rsidP="006D4DA1"/>
    <w:tbl>
      <w:tblPr>
        <w:tblW w:w="0" w:type="auto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30"/>
      </w:tblGrid>
      <w:tr w:rsidR="002E3D80" w:rsidRPr="00056124" w:rsidTr="00C42EF3">
        <w:trPr>
          <w:cantSplit/>
          <w:trHeight w:val="3308"/>
        </w:trPr>
        <w:tc>
          <w:tcPr>
            <w:tcW w:w="7230" w:type="dxa"/>
            <w:vAlign w:val="center"/>
          </w:tcPr>
          <w:p w:rsidR="00975927" w:rsidRPr="00975927" w:rsidRDefault="006B412E" w:rsidP="00C42EF3">
            <w:pPr>
              <w:spacing w:after="0" w:line="240" w:lineRule="auto"/>
              <w:ind w:left="-70" w:firstLine="0"/>
              <w:jc w:val="center"/>
              <w:rPr>
                <w:b/>
                <w:sz w:val="56"/>
                <w:szCs w:val="56"/>
              </w:rPr>
            </w:pPr>
            <w:bookmarkStart w:id="0" w:name="s1"/>
            <w:bookmarkEnd w:id="0"/>
            <w:r w:rsidRPr="00975927">
              <w:rPr>
                <w:b/>
                <w:sz w:val="56"/>
                <w:szCs w:val="56"/>
              </w:rPr>
              <w:t xml:space="preserve">PROJEKT </w:t>
            </w:r>
            <w:bookmarkStart w:id="1" w:name="s2"/>
            <w:bookmarkEnd w:id="1"/>
            <w:r w:rsidR="00975927" w:rsidRPr="00975927">
              <w:rPr>
                <w:b/>
                <w:sz w:val="56"/>
                <w:szCs w:val="56"/>
              </w:rPr>
              <w:t>STAVBY</w:t>
            </w:r>
          </w:p>
          <w:p w:rsidR="002E3D80" w:rsidRPr="003B6A8F" w:rsidRDefault="007C0F71" w:rsidP="003B6A8F">
            <w:pPr>
              <w:ind w:firstLine="0"/>
              <w:jc w:val="center"/>
              <w:rPr>
                <w:b/>
              </w:rPr>
            </w:pPr>
            <w:r>
              <w:rPr>
                <w:rStyle w:val="Nadpis6Char"/>
                <w:rFonts w:eastAsia="Calibri"/>
              </w:rPr>
              <w:t>Dokumentace pro vydání společného územního rozhodnutí a stavebního povolení</w:t>
            </w:r>
          </w:p>
        </w:tc>
      </w:tr>
    </w:tbl>
    <w:p w:rsidR="006B412E" w:rsidRPr="00C17106" w:rsidRDefault="002E3D80" w:rsidP="00723087">
      <w:pPr>
        <w:spacing w:after="0"/>
        <w:ind w:left="1985" w:hanging="1985"/>
        <w:rPr>
          <w:b/>
        </w:rPr>
      </w:pPr>
      <w:r>
        <w:t>Stavba:</w:t>
      </w:r>
      <w:r>
        <w:tab/>
      </w:r>
      <w:bookmarkStart w:id="2" w:name="stavba_s"/>
      <w:bookmarkEnd w:id="2"/>
      <w:r w:rsidR="005A6917">
        <w:rPr>
          <w:rFonts w:ascii="Arial" w:hAnsi="Arial" w:cs="Arial"/>
          <w:b/>
          <w:sz w:val="20"/>
          <w:szCs w:val="20"/>
        </w:rPr>
        <w:t>Optimalizace CZT Náchod – Mánesovo nábřeží</w:t>
      </w:r>
    </w:p>
    <w:p w:rsidR="005A6917" w:rsidRDefault="005A6917" w:rsidP="00C42EF3">
      <w:pPr>
        <w:spacing w:after="0"/>
        <w:ind w:left="1985" w:hanging="1985"/>
      </w:pPr>
    </w:p>
    <w:p w:rsidR="00C42EF3" w:rsidRDefault="002E3D80" w:rsidP="00C42EF3">
      <w:pPr>
        <w:spacing w:after="0"/>
        <w:ind w:left="1985" w:hanging="1985"/>
        <w:rPr>
          <w:b/>
        </w:rPr>
      </w:pPr>
      <w:r>
        <w:t>Investor:</w:t>
      </w:r>
      <w:r>
        <w:tab/>
      </w:r>
      <w:bookmarkStart w:id="3" w:name="investor_s"/>
      <w:bookmarkEnd w:id="3"/>
      <w:r w:rsidR="005A6917">
        <w:rPr>
          <w:b/>
        </w:rPr>
        <w:t xml:space="preserve">RWE </w:t>
      </w:r>
      <w:proofErr w:type="spellStart"/>
      <w:r w:rsidR="005A6917">
        <w:rPr>
          <w:b/>
        </w:rPr>
        <w:t>Energo</w:t>
      </w:r>
      <w:proofErr w:type="spellEnd"/>
      <w:r w:rsidR="005A6917">
        <w:rPr>
          <w:b/>
        </w:rPr>
        <w:t>,</w:t>
      </w:r>
      <w:r w:rsidR="005A6917" w:rsidRPr="000F2F2E">
        <w:rPr>
          <w:b/>
        </w:rPr>
        <w:t xml:space="preserve"> s.r.o.</w:t>
      </w:r>
    </w:p>
    <w:p w:rsidR="005A6917" w:rsidRDefault="005A6917" w:rsidP="00C42EF3">
      <w:pPr>
        <w:spacing w:after="0"/>
        <w:ind w:left="1985" w:hanging="1985"/>
      </w:pPr>
    </w:p>
    <w:p w:rsidR="002E3D80" w:rsidRDefault="002E3D80" w:rsidP="00C42EF3">
      <w:pPr>
        <w:spacing w:after="0"/>
        <w:ind w:left="1985" w:hanging="1985"/>
      </w:pPr>
      <w:r>
        <w:t>Místo stavby:</w:t>
      </w:r>
      <w:r>
        <w:tab/>
      </w:r>
      <w:bookmarkStart w:id="4" w:name="misto_s"/>
      <w:bookmarkEnd w:id="4"/>
      <w:r w:rsidR="005A6917">
        <w:t>Náchod</w:t>
      </w:r>
    </w:p>
    <w:p w:rsidR="000B2239" w:rsidRDefault="000B2239" w:rsidP="00C42EF3">
      <w:pPr>
        <w:spacing w:after="0"/>
        <w:ind w:left="1985" w:hanging="1985"/>
      </w:pPr>
    </w:p>
    <w:p w:rsidR="00C42EF3" w:rsidRPr="00283B72" w:rsidRDefault="00823337" w:rsidP="00723087">
      <w:pPr>
        <w:spacing w:after="0"/>
        <w:ind w:left="1985" w:hanging="1985"/>
      </w:pPr>
      <w:sdt>
        <w:sdtPr>
          <w:id w:val="100788547"/>
          <w:placeholder>
            <w:docPart w:val="88BF715F6D6D44C3BDD3DDD10B433713"/>
          </w:placeholder>
          <w:dropDownList>
            <w:listItem w:value="Zvolte položku."/>
            <w:listItem w:displayText="Část:" w:value="Část:"/>
            <w:listItem w:displayText="Dílčí provozní soubor:" w:value="Dílčí provozní soubor:"/>
            <w:listItem w:displayText=" " w:value="Není"/>
          </w:dropDownList>
        </w:sdtPr>
        <w:sdtEndPr/>
        <w:sdtContent>
          <w:r w:rsidR="00E87C0B" w:rsidRPr="00283B72">
            <w:t>Část:</w:t>
          </w:r>
        </w:sdtContent>
      </w:sdt>
      <w:r w:rsidR="00293EFC" w:rsidRPr="00283B72">
        <w:tab/>
      </w:r>
      <w:r w:rsidR="000B2239">
        <w:t xml:space="preserve">E – </w:t>
      </w:r>
      <w:proofErr w:type="gramStart"/>
      <w:r w:rsidR="000B2239">
        <w:t>Dokladová  část</w:t>
      </w:r>
      <w:proofErr w:type="gramEnd"/>
    </w:p>
    <w:p w:rsidR="0023137F" w:rsidRPr="00283B72" w:rsidRDefault="00C17106" w:rsidP="0089427F">
      <w:pPr>
        <w:spacing w:before="1560"/>
        <w:ind w:left="1985" w:hanging="1985"/>
      </w:pPr>
      <w:r w:rsidRPr="00283B72">
        <w:t>Číslo zakázky:</w:t>
      </w:r>
      <w:r w:rsidRPr="00283B72">
        <w:tab/>
      </w:r>
      <w:r w:rsidR="005A6917">
        <w:rPr>
          <w:b/>
          <w:sz w:val="32"/>
          <w:szCs w:val="32"/>
        </w:rPr>
        <w:t>051</w:t>
      </w:r>
      <w:r w:rsidR="006B412E" w:rsidRPr="00283B72">
        <w:rPr>
          <w:b/>
          <w:sz w:val="32"/>
          <w:szCs w:val="32"/>
        </w:rPr>
        <w:t>-1</w:t>
      </w:r>
      <w:r w:rsidR="005A6917">
        <w:rPr>
          <w:b/>
          <w:sz w:val="32"/>
          <w:szCs w:val="32"/>
        </w:rPr>
        <w:t>6</w:t>
      </w:r>
    </w:p>
    <w:p w:rsidR="002E3D80" w:rsidRPr="00283B72" w:rsidRDefault="00823337" w:rsidP="006D4DA1">
      <w:pPr>
        <w:sectPr w:rsidR="002E3D80" w:rsidRPr="00283B72" w:rsidSect="008B7A74">
          <w:headerReference w:type="even" r:id="rId10"/>
          <w:footerReference w:type="even" r:id="rId11"/>
          <w:pgSz w:w="11907" w:h="16840" w:code="9"/>
          <w:pgMar w:top="284" w:right="1418" w:bottom="1418" w:left="992" w:header="284" w:footer="709" w:gutter="0"/>
          <w:paperSrc w:first="15" w:other="15"/>
          <w:cols w:space="708"/>
          <w:titlePg/>
          <w:docGrid w:linePitch="299"/>
        </w:sectPr>
      </w:pPr>
      <w:bookmarkStart w:id="5" w:name="so_s"/>
      <w:bookmarkStart w:id="6" w:name="ps_s"/>
      <w:bookmarkEnd w:id="5"/>
      <w:bookmarkEnd w:id="6"/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4" o:spid="_x0000_s1030" type="#_x0000_t202" style="position:absolute;left:0;text-align:left;margin-left:231.55pt;margin-top:460.8pt;width:1in;height:93.6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" o:allowincell="f">
            <v:stroke dashstyle="1 1" endcap="round"/>
            <v:textbox>
              <w:txbxContent>
                <w:p w:rsidR="004C631D" w:rsidRDefault="004C631D" w:rsidP="00975927">
                  <w:pPr>
                    <w:ind w:firstLine="0"/>
                  </w:pPr>
                  <w:r>
                    <w:t>Výtisk č.:</w:t>
                  </w:r>
                </w:p>
              </w:txbxContent>
            </v:textbox>
            <w10:wrap anchory="page"/>
          </v:shape>
        </w:pict>
      </w:r>
      <w:r>
        <w:rPr>
          <w:noProof/>
          <w:lang w:eastAsia="cs-CZ"/>
        </w:rPr>
        <w:pict>
          <v:rect id="Rectangle 2" o:spid="_x0000_s1029" style="position:absolute;left:0;text-align:left;margin-left:0;margin-top:0;width:420.95pt;height:595.3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" o:allowincell="f" strokeweight=".25pt">
            <w10:wrap anchorx="page" anchory="page"/>
            <w10:anchorlock/>
          </v:rect>
        </w:pict>
      </w:r>
      <w:bookmarkStart w:id="7" w:name="dps_s"/>
      <w:bookmarkEnd w:id="7"/>
    </w:p>
    <w:p w:rsidR="00DD3E77" w:rsidRPr="00283B72" w:rsidRDefault="00DD3E77" w:rsidP="00723087">
      <w:pPr>
        <w:tabs>
          <w:tab w:val="left" w:pos="6096"/>
        </w:tabs>
        <w:spacing w:before="360" w:after="0"/>
        <w:ind w:firstLine="0"/>
        <w:rPr>
          <w:sz w:val="16"/>
          <w:szCs w:val="16"/>
        </w:rPr>
      </w:pPr>
    </w:p>
    <w:p w:rsidR="00B87760" w:rsidRPr="00283B72" w:rsidRDefault="00A773F9" w:rsidP="00723087">
      <w:pPr>
        <w:tabs>
          <w:tab w:val="left" w:pos="6096"/>
        </w:tabs>
        <w:spacing w:before="360" w:after="0"/>
        <w:ind w:firstLine="0"/>
        <w:rPr>
          <w:sz w:val="16"/>
          <w:szCs w:val="16"/>
        </w:rPr>
      </w:pPr>
      <w:r w:rsidRPr="00283B72">
        <w:rPr>
          <w:sz w:val="16"/>
          <w:szCs w:val="16"/>
        </w:rPr>
        <w:tab/>
      </w:r>
    </w:p>
    <w:p w:rsidR="000B2239" w:rsidRPr="00F64E2B" w:rsidRDefault="000B2239" w:rsidP="000B2239">
      <w:pPr>
        <w:tabs>
          <w:tab w:val="left" w:pos="1985"/>
          <w:tab w:val="left" w:leader="dot" w:pos="6521"/>
        </w:tabs>
      </w:pPr>
      <w:r w:rsidRPr="00F64E2B">
        <w:t>E. Dokladová část</w:t>
      </w:r>
    </w:p>
    <w:p w:rsidR="001141A9" w:rsidRPr="00F64E2B" w:rsidRDefault="001141A9" w:rsidP="001141A9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  <w:r w:rsidRPr="00F64E2B">
        <w:t xml:space="preserve">01 – </w:t>
      </w:r>
      <w:r>
        <w:t>Vyjádření Město Náchod odbor ŽP</w:t>
      </w:r>
    </w:p>
    <w:p w:rsidR="001141A9" w:rsidRPr="00F64E2B" w:rsidRDefault="001141A9" w:rsidP="001141A9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  <w:r w:rsidRPr="00F64E2B">
        <w:t xml:space="preserve">02 – </w:t>
      </w:r>
      <w:r w:rsidRPr="001141A9">
        <w:t>Vyjádření HZS Královéhradeckého kraje</w:t>
      </w:r>
    </w:p>
    <w:p w:rsidR="001141A9" w:rsidRDefault="001141A9" w:rsidP="001141A9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  <w:r w:rsidRPr="00F64E2B">
        <w:t xml:space="preserve">03 – </w:t>
      </w:r>
      <w:r w:rsidRPr="001141A9">
        <w:t>Vyjádření KHS Královéhradeckého kraje</w:t>
      </w:r>
    </w:p>
    <w:p w:rsidR="001141A9" w:rsidRDefault="001141A9" w:rsidP="001141A9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  <w:r>
        <w:t xml:space="preserve">04 - </w:t>
      </w:r>
      <w:r w:rsidRPr="001141A9">
        <w:t>Vyjádření KŘP Dopravní inspektorát</w:t>
      </w:r>
    </w:p>
    <w:p w:rsidR="001141A9" w:rsidRDefault="001141A9" w:rsidP="001141A9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  <w:r>
        <w:t xml:space="preserve">05 - </w:t>
      </w:r>
      <w:r w:rsidRPr="001141A9">
        <w:t>Vyjádření Ministerstvo zdravotnictví ČR</w:t>
      </w:r>
    </w:p>
    <w:p w:rsidR="001141A9" w:rsidRDefault="001141A9" w:rsidP="000B2239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  <w:r>
        <w:t xml:space="preserve">06 - </w:t>
      </w:r>
      <w:r w:rsidRPr="001141A9">
        <w:t>Vyjádření Město Náchod odbor dopravy</w:t>
      </w:r>
    </w:p>
    <w:p w:rsidR="001141A9" w:rsidRDefault="001141A9" w:rsidP="000B2239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  <w:r>
        <w:t xml:space="preserve">07 - </w:t>
      </w:r>
      <w:r w:rsidRPr="001141A9">
        <w:t>Vyjádření Město Náchod odbor správy majetku</w:t>
      </w:r>
    </w:p>
    <w:p w:rsidR="001141A9" w:rsidRDefault="001141A9" w:rsidP="000B2239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  <w:r>
        <w:t xml:space="preserve">08 - </w:t>
      </w:r>
      <w:r w:rsidRPr="001141A9">
        <w:t>Vyjádření Oblastní inspektorát práce</w:t>
      </w:r>
    </w:p>
    <w:p w:rsidR="001141A9" w:rsidRDefault="001141A9" w:rsidP="000B2239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  <w:r>
        <w:t xml:space="preserve">09 - </w:t>
      </w:r>
      <w:r w:rsidRPr="001141A9">
        <w:t>Vyjádření Povodí Labe</w:t>
      </w:r>
    </w:p>
    <w:p w:rsidR="001141A9" w:rsidRDefault="001141A9" w:rsidP="000B2239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  <w:r>
        <w:t xml:space="preserve">10 - </w:t>
      </w:r>
      <w:r w:rsidRPr="001141A9">
        <w:t>Vyjádření Správa silnic Královéhradeckého kraje</w:t>
      </w:r>
    </w:p>
    <w:p w:rsidR="001141A9" w:rsidRDefault="001141A9" w:rsidP="000B2239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  <w:r>
        <w:t xml:space="preserve">11a - </w:t>
      </w:r>
      <w:r w:rsidRPr="001141A9">
        <w:t xml:space="preserve">Vyjádření </w:t>
      </w:r>
      <w:proofErr w:type="spellStart"/>
      <w:r w:rsidRPr="001141A9">
        <w:t>Rwe</w:t>
      </w:r>
      <w:proofErr w:type="spellEnd"/>
      <w:r w:rsidRPr="001141A9">
        <w:t xml:space="preserve"> </w:t>
      </w:r>
      <w:proofErr w:type="spellStart"/>
      <w:r w:rsidRPr="001141A9">
        <w:t>Distr</w:t>
      </w:r>
      <w:proofErr w:type="spellEnd"/>
      <w:r w:rsidRPr="001141A9">
        <w:t xml:space="preserve"> služby 2 oblasti</w:t>
      </w:r>
      <w:r>
        <w:t xml:space="preserve"> - </w:t>
      </w:r>
      <w:r w:rsidRPr="001141A9">
        <w:t>stanovisko 5001358049_přípojka_měřen</w:t>
      </w:r>
      <w:r w:rsidR="0049743C">
        <w:t>í</w:t>
      </w:r>
      <w:bookmarkStart w:id="8" w:name="_GoBack"/>
      <w:bookmarkEnd w:id="8"/>
    </w:p>
    <w:p w:rsidR="001141A9" w:rsidRDefault="001141A9" w:rsidP="001141A9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  <w:r>
        <w:t xml:space="preserve">11b - </w:t>
      </w:r>
      <w:r w:rsidRPr="001141A9">
        <w:t xml:space="preserve">Vyjádření </w:t>
      </w:r>
      <w:proofErr w:type="spellStart"/>
      <w:r w:rsidRPr="001141A9">
        <w:t>Rwe</w:t>
      </w:r>
      <w:proofErr w:type="spellEnd"/>
      <w:r w:rsidRPr="001141A9">
        <w:t xml:space="preserve"> </w:t>
      </w:r>
      <w:proofErr w:type="spellStart"/>
      <w:r w:rsidRPr="001141A9">
        <w:t>Distr</w:t>
      </w:r>
      <w:proofErr w:type="spellEnd"/>
      <w:r w:rsidRPr="001141A9">
        <w:t xml:space="preserve"> služby 2 oblasti</w:t>
      </w:r>
      <w:r>
        <w:t xml:space="preserve"> - </w:t>
      </w:r>
      <w:r w:rsidRPr="001141A9">
        <w:t>stanovisko 5001362596_plynovod a přípojky</w:t>
      </w:r>
    </w:p>
    <w:p w:rsidR="001141A9" w:rsidRDefault="001141A9" w:rsidP="000B2239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  <w:r>
        <w:t xml:space="preserve">12a - </w:t>
      </w:r>
      <w:r w:rsidRPr="001141A9">
        <w:t>Vyjádření KÚ Královéhradeckého kraje</w:t>
      </w:r>
      <w:r>
        <w:t xml:space="preserve"> - </w:t>
      </w:r>
      <w:proofErr w:type="spellStart"/>
      <w:r w:rsidRPr="001141A9">
        <w:t>Náchod_optimalizace</w:t>
      </w:r>
      <w:proofErr w:type="spellEnd"/>
      <w:r w:rsidRPr="001141A9">
        <w:t xml:space="preserve"> </w:t>
      </w:r>
      <w:proofErr w:type="spellStart"/>
      <w:r w:rsidRPr="001141A9">
        <w:t>CZT_Čr_podlimit</w:t>
      </w:r>
      <w:proofErr w:type="spellEnd"/>
      <w:r w:rsidRPr="001141A9">
        <w:t xml:space="preserve"> (2)</w:t>
      </w:r>
    </w:p>
    <w:p w:rsidR="001141A9" w:rsidRDefault="001141A9" w:rsidP="001141A9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  <w:r>
        <w:t xml:space="preserve">12b - </w:t>
      </w:r>
      <w:r w:rsidRPr="001141A9">
        <w:t>Vyjádření KÚ Královéhradeckého kraje</w:t>
      </w:r>
      <w:r>
        <w:t xml:space="preserve"> - </w:t>
      </w:r>
      <w:proofErr w:type="spellStart"/>
      <w:r w:rsidRPr="001141A9">
        <w:t>ptač</w:t>
      </w:r>
      <w:proofErr w:type="spellEnd"/>
      <w:r w:rsidRPr="001141A9">
        <w:t xml:space="preserve"> oblasti</w:t>
      </w:r>
    </w:p>
    <w:p w:rsidR="0049743C" w:rsidRDefault="0049743C" w:rsidP="001141A9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  <w:r>
        <w:t xml:space="preserve">12c – Závazné stanovisko </w:t>
      </w:r>
      <w:r w:rsidRPr="001141A9">
        <w:t>KÚ Královéhradeckého kraje</w:t>
      </w:r>
      <w:r>
        <w:t xml:space="preserve"> </w:t>
      </w:r>
      <w:r>
        <w:t>- umístění a stavba zdroje znečištění</w:t>
      </w:r>
    </w:p>
    <w:p w:rsidR="001141A9" w:rsidRDefault="001141A9" w:rsidP="000B2239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  <w:r>
        <w:t xml:space="preserve">13 - </w:t>
      </w:r>
      <w:r w:rsidRPr="001141A9">
        <w:t>Sdělení Město Náchod</w:t>
      </w:r>
    </w:p>
    <w:p w:rsidR="001141A9" w:rsidRDefault="001141A9" w:rsidP="000B2239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</w:p>
    <w:p w:rsidR="001141A9" w:rsidRDefault="001141A9" w:rsidP="000B2239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  <w:r>
        <w:t xml:space="preserve">21a - </w:t>
      </w:r>
      <w:r w:rsidRPr="001141A9">
        <w:t>Sítě ČEZ</w:t>
      </w:r>
      <w:r>
        <w:t xml:space="preserve"> - </w:t>
      </w:r>
      <w:r w:rsidRPr="001141A9">
        <w:t>Podmínky ochrany sítě DSO</w:t>
      </w:r>
    </w:p>
    <w:p w:rsidR="001141A9" w:rsidRDefault="001141A9" w:rsidP="001141A9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  <w:r>
        <w:t xml:space="preserve">21b - </w:t>
      </w:r>
      <w:r w:rsidRPr="001141A9">
        <w:t>Sítě ČEZ</w:t>
      </w:r>
      <w:r>
        <w:t xml:space="preserve"> - </w:t>
      </w:r>
      <w:r w:rsidRPr="001141A9">
        <w:t xml:space="preserve">Sdělení DSO </w:t>
      </w:r>
      <w:r>
        <w:t>–</w:t>
      </w:r>
      <w:r w:rsidRPr="001141A9">
        <w:t xml:space="preserve"> 0100592582</w:t>
      </w:r>
    </w:p>
    <w:p w:rsidR="001141A9" w:rsidRDefault="001141A9" w:rsidP="001141A9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  <w:r>
        <w:t xml:space="preserve">21c - </w:t>
      </w:r>
      <w:r w:rsidRPr="001141A9">
        <w:t>Sítě ČEZ</w:t>
      </w:r>
      <w:r>
        <w:t xml:space="preserve"> - </w:t>
      </w:r>
      <w:r w:rsidRPr="001141A9">
        <w:t xml:space="preserve">Sdělení DSO </w:t>
      </w:r>
      <w:r>
        <w:t>–</w:t>
      </w:r>
      <w:r w:rsidRPr="001141A9">
        <w:t xml:space="preserve"> 0100592589</w:t>
      </w:r>
    </w:p>
    <w:p w:rsidR="001141A9" w:rsidRDefault="001141A9" w:rsidP="001141A9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  <w:r>
        <w:t xml:space="preserve">21d - </w:t>
      </w:r>
      <w:r w:rsidRPr="001141A9">
        <w:t>Sítě ČEZ</w:t>
      </w:r>
      <w:r>
        <w:t xml:space="preserve"> - </w:t>
      </w:r>
      <w:r w:rsidRPr="001141A9">
        <w:t>Sdělení DSO - 0100592591</w:t>
      </w:r>
    </w:p>
    <w:p w:rsidR="001141A9" w:rsidRDefault="001141A9" w:rsidP="001141A9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  <w:r>
        <w:t xml:space="preserve">21e - </w:t>
      </w:r>
      <w:r w:rsidRPr="001141A9">
        <w:t>Sítě ČEZ</w:t>
      </w:r>
      <w:r>
        <w:t xml:space="preserve"> - </w:t>
      </w:r>
      <w:r w:rsidRPr="001141A9">
        <w:t>Sdělení ICT - 020046</w:t>
      </w:r>
      <w:r>
        <w:t>6824</w:t>
      </w:r>
    </w:p>
    <w:p w:rsidR="001141A9" w:rsidRDefault="001141A9" w:rsidP="001141A9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  <w:r>
        <w:t xml:space="preserve">21f - </w:t>
      </w:r>
      <w:r w:rsidRPr="001141A9">
        <w:t>Sítě ČEZ</w:t>
      </w:r>
      <w:r>
        <w:t xml:space="preserve"> - </w:t>
      </w:r>
      <w:r w:rsidRPr="001141A9">
        <w:t>Sdělení ICT - 0200466831</w:t>
      </w:r>
    </w:p>
    <w:p w:rsidR="001141A9" w:rsidRDefault="001141A9" w:rsidP="001141A9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  <w:r>
        <w:t xml:space="preserve">21g - </w:t>
      </w:r>
      <w:r w:rsidRPr="001141A9">
        <w:t>Sítě ČEZ</w:t>
      </w:r>
      <w:r>
        <w:t xml:space="preserve"> - </w:t>
      </w:r>
      <w:r w:rsidRPr="001141A9">
        <w:t>Sdělení ICT - 0200466833</w:t>
      </w:r>
    </w:p>
    <w:p w:rsidR="001141A9" w:rsidRDefault="001141A9" w:rsidP="001141A9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  <w:r>
        <w:t xml:space="preserve">21h - </w:t>
      </w:r>
      <w:r w:rsidRPr="001141A9">
        <w:t>Sítě ČEZ</w:t>
      </w:r>
      <w:r>
        <w:t xml:space="preserve"> - </w:t>
      </w:r>
      <w:r w:rsidRPr="001141A9">
        <w:t>Situační výkres DSO - 0100592582</w:t>
      </w:r>
    </w:p>
    <w:p w:rsidR="001141A9" w:rsidRDefault="001141A9" w:rsidP="001141A9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  <w:r>
        <w:t xml:space="preserve">21i - </w:t>
      </w:r>
      <w:r w:rsidRPr="001141A9">
        <w:t>Sítě ČEZ</w:t>
      </w:r>
      <w:r>
        <w:t xml:space="preserve"> - </w:t>
      </w:r>
      <w:r w:rsidRPr="001141A9">
        <w:t>Situační výkres DSO - 0100592589</w:t>
      </w:r>
    </w:p>
    <w:p w:rsidR="001141A9" w:rsidRDefault="00B73EC7" w:rsidP="001141A9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  <w:r>
        <w:t xml:space="preserve">21j - </w:t>
      </w:r>
      <w:r w:rsidRPr="001141A9">
        <w:t>Sítě ČEZ</w:t>
      </w:r>
      <w:r>
        <w:t xml:space="preserve"> – </w:t>
      </w:r>
      <w:r w:rsidRPr="00B73EC7">
        <w:t>Situační výkres DSO - 0100592591</w:t>
      </w:r>
    </w:p>
    <w:p w:rsidR="00B73EC7" w:rsidRDefault="00B73EC7" w:rsidP="001141A9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  <w:r>
        <w:t xml:space="preserve">21k - </w:t>
      </w:r>
      <w:r w:rsidRPr="001141A9">
        <w:t>Sítě ČEZ</w:t>
      </w:r>
      <w:r>
        <w:t xml:space="preserve"> – </w:t>
      </w:r>
      <w:r w:rsidRPr="00B73EC7">
        <w:t>Situační výkres ICT - 0200466824</w:t>
      </w:r>
    </w:p>
    <w:p w:rsidR="00B73EC7" w:rsidRDefault="00B73EC7" w:rsidP="001141A9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  <w:r>
        <w:t xml:space="preserve">21l - </w:t>
      </w:r>
      <w:r w:rsidRPr="001141A9">
        <w:t>Sítě ČEZ</w:t>
      </w:r>
      <w:r>
        <w:t xml:space="preserve"> – </w:t>
      </w:r>
      <w:r w:rsidRPr="00B73EC7">
        <w:t>Situační výkres ICT - 0200466831</w:t>
      </w:r>
    </w:p>
    <w:p w:rsidR="00B73EC7" w:rsidRDefault="00B73EC7" w:rsidP="001141A9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  <w:r>
        <w:t xml:space="preserve">21m - </w:t>
      </w:r>
      <w:r w:rsidRPr="001141A9">
        <w:t>Sítě ČEZ</w:t>
      </w:r>
      <w:r>
        <w:t xml:space="preserve"> – </w:t>
      </w:r>
      <w:r w:rsidRPr="00B73EC7">
        <w:t>S</w:t>
      </w:r>
      <w:r>
        <w:t>i</w:t>
      </w:r>
      <w:r w:rsidRPr="00B73EC7">
        <w:t xml:space="preserve">tuační výkres ICT </w:t>
      </w:r>
      <w:r>
        <w:t>–</w:t>
      </w:r>
      <w:r w:rsidRPr="00B73EC7">
        <w:t xml:space="preserve"> 0200466833</w:t>
      </w:r>
    </w:p>
    <w:p w:rsidR="00B73EC7" w:rsidRDefault="00B579E9" w:rsidP="001141A9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  <w:r>
        <w:t xml:space="preserve">22a - </w:t>
      </w:r>
      <w:r w:rsidRPr="00B579E9">
        <w:t>Sítě INTERNET 2</w:t>
      </w:r>
      <w:r>
        <w:t xml:space="preserve"> – </w:t>
      </w:r>
      <w:r w:rsidRPr="00B579E9">
        <w:t>05116-DSP-004 celková situace revize 5</w:t>
      </w:r>
    </w:p>
    <w:p w:rsidR="00B579E9" w:rsidRDefault="00B579E9" w:rsidP="00B579E9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  <w:r>
        <w:t xml:space="preserve">22b - </w:t>
      </w:r>
      <w:r w:rsidRPr="00B579E9">
        <w:t>Sítě INTERNET 2</w:t>
      </w:r>
      <w:r>
        <w:t xml:space="preserve"> – </w:t>
      </w:r>
      <w:r w:rsidRPr="00B579E9">
        <w:t>Situace</w:t>
      </w:r>
    </w:p>
    <w:p w:rsidR="00B579E9" w:rsidRDefault="00B579E9" w:rsidP="00B579E9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  <w:r>
        <w:t xml:space="preserve">22c - </w:t>
      </w:r>
      <w:r w:rsidRPr="00B579E9">
        <w:t>Sítě INTERNET 2</w:t>
      </w:r>
      <w:r>
        <w:t xml:space="preserve"> – </w:t>
      </w:r>
      <w:r w:rsidRPr="00B579E9">
        <w:t xml:space="preserve">Vyjádření </w:t>
      </w:r>
      <w:proofErr w:type="gramStart"/>
      <w:r w:rsidRPr="00B579E9">
        <w:t>16-VES-0707</w:t>
      </w:r>
      <w:proofErr w:type="gramEnd"/>
    </w:p>
    <w:p w:rsidR="004C631D" w:rsidRDefault="004C631D" w:rsidP="00B579E9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  <w:r>
        <w:lastRenderedPageBreak/>
        <w:t xml:space="preserve">23a - </w:t>
      </w:r>
      <w:r w:rsidRPr="004C631D">
        <w:t>Sítě O2</w:t>
      </w:r>
      <w:r>
        <w:t xml:space="preserve"> – </w:t>
      </w:r>
      <w:r w:rsidRPr="004C631D">
        <w:t>S</w:t>
      </w:r>
      <w:r>
        <w:t>i</w:t>
      </w:r>
      <w:r w:rsidRPr="004C631D">
        <w:t>tua</w:t>
      </w:r>
      <w:r>
        <w:t>č</w:t>
      </w:r>
      <w:r w:rsidRPr="004C631D">
        <w:t>ní výkres (654778-16)</w:t>
      </w:r>
    </w:p>
    <w:p w:rsidR="00C25484" w:rsidRDefault="00C25484" w:rsidP="004C631D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</w:p>
    <w:p w:rsidR="00C25484" w:rsidRDefault="00C25484" w:rsidP="004C631D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</w:p>
    <w:p w:rsidR="004C631D" w:rsidRDefault="004C631D" w:rsidP="004C631D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  <w:r>
        <w:t xml:space="preserve">23b - </w:t>
      </w:r>
      <w:r w:rsidRPr="004C631D">
        <w:t>Sítě O2</w:t>
      </w:r>
      <w:r>
        <w:t xml:space="preserve"> – Vyjádř</w:t>
      </w:r>
      <w:r w:rsidRPr="004C631D">
        <w:t>ení o existenci PVKS (654778-16)</w:t>
      </w:r>
    </w:p>
    <w:p w:rsidR="004C631D" w:rsidRDefault="004C631D" w:rsidP="004C631D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  <w:r>
        <w:t xml:space="preserve">24 - </w:t>
      </w:r>
      <w:r w:rsidRPr="004C631D">
        <w:t>RWE Distribuční služby</w:t>
      </w:r>
    </w:p>
    <w:p w:rsidR="004C631D" w:rsidRDefault="004C631D" w:rsidP="004C631D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  <w:r>
        <w:t xml:space="preserve">25 - </w:t>
      </w:r>
      <w:r w:rsidRPr="004C631D">
        <w:t>Sítě TS NÁCHOD</w:t>
      </w:r>
    </w:p>
    <w:p w:rsidR="004C631D" w:rsidRDefault="004C631D" w:rsidP="004C631D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  <w:r>
        <w:t xml:space="preserve">26a - </w:t>
      </w:r>
      <w:r w:rsidRPr="004C631D">
        <w:t>Sítě UPC</w:t>
      </w:r>
      <w:r>
        <w:t xml:space="preserve"> – </w:t>
      </w:r>
      <w:r w:rsidRPr="004C631D">
        <w:t>situace</w:t>
      </w:r>
    </w:p>
    <w:p w:rsidR="004C631D" w:rsidRDefault="004C631D" w:rsidP="004C631D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  <w:r>
        <w:t xml:space="preserve">26b - </w:t>
      </w:r>
      <w:r w:rsidRPr="004C631D">
        <w:t>Sítě UPC</w:t>
      </w:r>
      <w:r>
        <w:t xml:space="preserve"> – </w:t>
      </w:r>
      <w:r w:rsidRPr="004C631D">
        <w:t>vyjádření</w:t>
      </w:r>
    </w:p>
    <w:p w:rsidR="004C631D" w:rsidRDefault="004C631D" w:rsidP="004C631D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  <w:r>
        <w:t xml:space="preserve">27a - </w:t>
      </w:r>
      <w:r w:rsidRPr="004C631D">
        <w:t>Sítě VAK</w:t>
      </w:r>
      <w:r>
        <w:t xml:space="preserve"> – </w:t>
      </w:r>
      <w:r w:rsidRPr="004C631D">
        <w:t>16-03749</w:t>
      </w:r>
    </w:p>
    <w:p w:rsidR="004C631D" w:rsidRDefault="004C631D" w:rsidP="004C631D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  <w:r>
        <w:t xml:space="preserve">27b - </w:t>
      </w:r>
      <w:r w:rsidRPr="004C631D">
        <w:t>Sítě VAK</w:t>
      </w:r>
      <w:r>
        <w:t xml:space="preserve"> – </w:t>
      </w:r>
      <w:r w:rsidRPr="004C631D">
        <w:t>16-03749A</w:t>
      </w:r>
    </w:p>
    <w:p w:rsidR="004C631D" w:rsidRDefault="004C631D" w:rsidP="004C631D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</w:p>
    <w:p w:rsidR="004C631D" w:rsidRDefault="004C631D" w:rsidP="004C631D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  <w:r>
        <w:t xml:space="preserve">31a - </w:t>
      </w:r>
      <w:r w:rsidRPr="004C631D">
        <w:t>Smlouvy RWE připojení</w:t>
      </w:r>
      <w:r>
        <w:t xml:space="preserve"> – </w:t>
      </w:r>
      <w:r w:rsidRPr="004C631D">
        <w:t>_RCD60584903</w:t>
      </w:r>
    </w:p>
    <w:p w:rsidR="004C631D" w:rsidRDefault="004C631D" w:rsidP="004C631D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  <w:r>
        <w:t xml:space="preserve">31b - </w:t>
      </w:r>
      <w:r w:rsidRPr="004C631D">
        <w:t>Smlouvy RWE připojení</w:t>
      </w:r>
      <w:r>
        <w:t xml:space="preserve"> – </w:t>
      </w:r>
      <w:r w:rsidRPr="004C631D">
        <w:t>SKMBT_C224e16070812140</w:t>
      </w:r>
    </w:p>
    <w:p w:rsidR="004C631D" w:rsidRDefault="004C631D" w:rsidP="004C631D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  <w:r>
        <w:t xml:space="preserve">32 - </w:t>
      </w:r>
      <w:r w:rsidRPr="004C631D">
        <w:t>Smlouva ČEZ připojení</w:t>
      </w:r>
    </w:p>
    <w:p w:rsidR="004C631D" w:rsidRDefault="004C631D" w:rsidP="004C631D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</w:p>
    <w:p w:rsidR="004C631D" w:rsidRDefault="004C631D" w:rsidP="004C631D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  <w:r>
        <w:t xml:space="preserve">41 - </w:t>
      </w:r>
      <w:r w:rsidRPr="004C631D">
        <w:t xml:space="preserve">Souhlas s </w:t>
      </w:r>
      <w:proofErr w:type="spellStart"/>
      <w:r w:rsidRPr="004C631D">
        <w:t>TŘ_Kovář</w:t>
      </w:r>
      <w:r w:rsidR="0049743C">
        <w:t>ovi</w:t>
      </w:r>
      <w:proofErr w:type="spellEnd"/>
    </w:p>
    <w:p w:rsidR="004C631D" w:rsidRDefault="004C631D" w:rsidP="004C631D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  <w:r>
        <w:t xml:space="preserve">42 - </w:t>
      </w:r>
      <w:r w:rsidRPr="004C631D">
        <w:t>Souhlas s TŘ_ Stein Malát</w:t>
      </w:r>
    </w:p>
    <w:p w:rsidR="004C631D" w:rsidRDefault="004C631D" w:rsidP="004C631D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  <w:r>
        <w:t xml:space="preserve">43 - </w:t>
      </w:r>
      <w:r w:rsidRPr="004C631D">
        <w:t xml:space="preserve">Souhlas s </w:t>
      </w:r>
      <w:proofErr w:type="spellStart"/>
      <w:r w:rsidRPr="004C631D">
        <w:t>TŘ_Knauf</w:t>
      </w:r>
      <w:proofErr w:type="spellEnd"/>
    </w:p>
    <w:p w:rsidR="004C631D" w:rsidRDefault="004C631D" w:rsidP="004C631D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  <w:r>
        <w:t xml:space="preserve">44 - </w:t>
      </w:r>
      <w:r w:rsidRPr="004C631D">
        <w:t>Souhlas s TŘ_EKO Šimko</w:t>
      </w:r>
    </w:p>
    <w:p w:rsidR="004C631D" w:rsidRDefault="004C631D" w:rsidP="004C631D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  <w:r>
        <w:t xml:space="preserve">45 - </w:t>
      </w:r>
      <w:r w:rsidRPr="004C631D">
        <w:t>Souhlas s TŘ_BD Běloves</w:t>
      </w:r>
    </w:p>
    <w:p w:rsidR="004C631D" w:rsidRDefault="004C631D" w:rsidP="004C631D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  <w:r>
        <w:t xml:space="preserve">46 - </w:t>
      </w:r>
      <w:r w:rsidR="00C25484" w:rsidRPr="00C25484">
        <w:t xml:space="preserve">Souhlas s </w:t>
      </w:r>
      <w:proofErr w:type="spellStart"/>
      <w:r w:rsidR="00C25484" w:rsidRPr="00C25484">
        <w:t>TŘ_Ametek</w:t>
      </w:r>
      <w:proofErr w:type="spellEnd"/>
    </w:p>
    <w:p w:rsidR="00C25484" w:rsidRDefault="00C25484" w:rsidP="004C631D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</w:p>
    <w:p w:rsidR="00C25484" w:rsidRDefault="00C25484" w:rsidP="004C631D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  <w:r>
        <w:t xml:space="preserve">51 - </w:t>
      </w:r>
      <w:r w:rsidRPr="00C25484">
        <w:t xml:space="preserve">Souhlas s </w:t>
      </w:r>
      <w:proofErr w:type="spellStart"/>
      <w:r w:rsidRPr="00C25484">
        <w:t>TŘ_VaK</w:t>
      </w:r>
      <w:proofErr w:type="spellEnd"/>
      <w:r w:rsidRPr="00C25484">
        <w:t xml:space="preserve"> Ná</w:t>
      </w:r>
      <w:r>
        <w:t>chod</w:t>
      </w:r>
    </w:p>
    <w:p w:rsidR="00C25484" w:rsidRDefault="00C25484" w:rsidP="004C631D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  <w:r>
        <w:t xml:space="preserve">52 - </w:t>
      </w:r>
      <w:r w:rsidRPr="00C25484">
        <w:t xml:space="preserve">Souhlas s </w:t>
      </w:r>
      <w:proofErr w:type="spellStart"/>
      <w:r w:rsidRPr="00C25484">
        <w:t>TŘ_Brich</w:t>
      </w:r>
      <w:proofErr w:type="spellEnd"/>
    </w:p>
    <w:p w:rsidR="00C25484" w:rsidRDefault="00C25484" w:rsidP="004C631D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  <w:r>
        <w:t xml:space="preserve">53 - </w:t>
      </w:r>
      <w:r w:rsidRPr="00C25484">
        <w:t>Souhlas s TŘ _</w:t>
      </w:r>
      <w:proofErr w:type="spellStart"/>
      <w:r w:rsidRPr="00C25484">
        <w:t>Gazovčiak</w:t>
      </w:r>
      <w:proofErr w:type="spellEnd"/>
    </w:p>
    <w:p w:rsidR="0049743C" w:rsidRDefault="0049743C" w:rsidP="004C631D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  <w:r>
        <w:t>54 – Souhlas s </w:t>
      </w:r>
      <w:proofErr w:type="spellStart"/>
      <w:r>
        <w:t>TŘ_Amulet</w:t>
      </w:r>
      <w:proofErr w:type="spellEnd"/>
    </w:p>
    <w:p w:rsidR="004C631D" w:rsidRDefault="004C631D" w:rsidP="00B579E9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</w:p>
    <w:p w:rsidR="00C25484" w:rsidRDefault="00C25484" w:rsidP="00B579E9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  <w:r>
        <w:t xml:space="preserve">61 - </w:t>
      </w:r>
      <w:r w:rsidRPr="00C25484">
        <w:t>Souhlas s vedením plynu Ouředník</w:t>
      </w:r>
      <w:r w:rsidR="0049743C">
        <w:t>ovi</w:t>
      </w:r>
    </w:p>
    <w:p w:rsidR="0049743C" w:rsidRDefault="0049743C" w:rsidP="00B579E9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  <w:r>
        <w:t>62 – Souhlas s vedením plynu pč.295_2</w:t>
      </w:r>
    </w:p>
    <w:p w:rsidR="00C25484" w:rsidRDefault="00C25484" w:rsidP="00B579E9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</w:p>
    <w:p w:rsidR="000B2239" w:rsidRPr="00F64E2B" w:rsidRDefault="00C25484" w:rsidP="000B2239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  <w:r>
        <w:t>7</w:t>
      </w:r>
      <w:r w:rsidR="004C631D">
        <w:t>1</w:t>
      </w:r>
      <w:r w:rsidR="00F64E2B" w:rsidRPr="00F64E2B">
        <w:t xml:space="preserve"> – Hluková studie</w:t>
      </w:r>
    </w:p>
    <w:p w:rsidR="000B2239" w:rsidRDefault="00C25484" w:rsidP="000B2239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  <w:r>
        <w:t>7</w:t>
      </w:r>
      <w:r w:rsidR="004C631D">
        <w:t>2</w:t>
      </w:r>
      <w:r w:rsidR="000B2239" w:rsidRPr="00F64E2B">
        <w:t xml:space="preserve"> </w:t>
      </w:r>
      <w:r w:rsidR="00F64E2B" w:rsidRPr="00F64E2B">
        <w:t>–</w:t>
      </w:r>
      <w:r w:rsidR="000B2239" w:rsidRPr="00F64E2B">
        <w:t xml:space="preserve"> </w:t>
      </w:r>
      <w:r w:rsidR="00F76DD5">
        <w:t>Oznámení podlimitního záměru</w:t>
      </w:r>
    </w:p>
    <w:p w:rsidR="00F76DD5" w:rsidRPr="00F64E2B" w:rsidRDefault="00F76DD5" w:rsidP="000B2239">
      <w:pPr>
        <w:tabs>
          <w:tab w:val="left" w:pos="2410"/>
          <w:tab w:val="left" w:leader="dot" w:pos="3686"/>
          <w:tab w:val="left" w:leader="dot" w:pos="6521"/>
        </w:tabs>
        <w:spacing w:after="120"/>
        <w:ind w:firstLine="0"/>
      </w:pPr>
    </w:p>
    <w:p w:rsidR="00B87760" w:rsidRPr="00283B72" w:rsidRDefault="00B87760" w:rsidP="000B2239">
      <w:pPr>
        <w:spacing w:before="600" w:after="0"/>
      </w:pPr>
    </w:p>
    <w:sectPr w:rsidR="00B87760" w:rsidRPr="00283B72" w:rsidSect="000B2239">
      <w:pgSz w:w="11906" w:h="16838" w:code="9"/>
      <w:pgMar w:top="284" w:right="1134" w:bottom="709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31D" w:rsidRDefault="004C631D" w:rsidP="006D4DA1">
      <w:r>
        <w:separator/>
      </w:r>
    </w:p>
    <w:p w:rsidR="004C631D" w:rsidRDefault="004C631D" w:rsidP="006D4DA1"/>
    <w:p w:rsidR="004C631D" w:rsidRDefault="004C631D" w:rsidP="006D4DA1"/>
    <w:p w:rsidR="004C631D" w:rsidRDefault="004C631D" w:rsidP="006D4DA1"/>
    <w:p w:rsidR="004C631D" w:rsidRDefault="004C631D" w:rsidP="006D4DA1"/>
    <w:p w:rsidR="004C631D" w:rsidRDefault="004C631D" w:rsidP="006D4DA1"/>
    <w:p w:rsidR="004C631D" w:rsidRDefault="004C631D" w:rsidP="006D4DA1"/>
    <w:p w:rsidR="004C631D" w:rsidRDefault="004C631D"/>
  </w:endnote>
  <w:endnote w:type="continuationSeparator" w:id="0">
    <w:p w:rsidR="004C631D" w:rsidRDefault="004C631D" w:rsidP="006D4DA1">
      <w:r>
        <w:continuationSeparator/>
      </w:r>
    </w:p>
    <w:p w:rsidR="004C631D" w:rsidRDefault="004C631D" w:rsidP="006D4DA1"/>
    <w:p w:rsidR="004C631D" w:rsidRDefault="004C631D" w:rsidP="006D4DA1"/>
    <w:p w:rsidR="004C631D" w:rsidRDefault="004C631D" w:rsidP="006D4DA1"/>
    <w:p w:rsidR="004C631D" w:rsidRDefault="004C631D" w:rsidP="006D4DA1"/>
    <w:p w:rsidR="004C631D" w:rsidRDefault="004C631D" w:rsidP="006D4DA1"/>
    <w:p w:rsidR="004C631D" w:rsidRDefault="004C631D" w:rsidP="006D4DA1"/>
    <w:p w:rsidR="004C631D" w:rsidRDefault="004C63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31D" w:rsidRDefault="004C631D" w:rsidP="006D4DA1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C631D" w:rsidRDefault="004C631D" w:rsidP="006D4DA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31D" w:rsidRDefault="004C631D" w:rsidP="006D4DA1">
      <w:r>
        <w:separator/>
      </w:r>
    </w:p>
    <w:p w:rsidR="004C631D" w:rsidRDefault="004C631D" w:rsidP="006D4DA1"/>
    <w:p w:rsidR="004C631D" w:rsidRDefault="004C631D" w:rsidP="006D4DA1"/>
    <w:p w:rsidR="004C631D" w:rsidRDefault="004C631D" w:rsidP="006D4DA1"/>
    <w:p w:rsidR="004C631D" w:rsidRDefault="004C631D" w:rsidP="006D4DA1"/>
    <w:p w:rsidR="004C631D" w:rsidRDefault="004C631D" w:rsidP="006D4DA1"/>
    <w:p w:rsidR="004C631D" w:rsidRDefault="004C631D" w:rsidP="006D4DA1"/>
    <w:p w:rsidR="004C631D" w:rsidRDefault="004C631D"/>
  </w:footnote>
  <w:footnote w:type="continuationSeparator" w:id="0">
    <w:p w:rsidR="004C631D" w:rsidRDefault="004C631D" w:rsidP="006D4DA1">
      <w:r>
        <w:continuationSeparator/>
      </w:r>
    </w:p>
    <w:p w:rsidR="004C631D" w:rsidRDefault="004C631D" w:rsidP="006D4DA1"/>
    <w:p w:rsidR="004C631D" w:rsidRDefault="004C631D" w:rsidP="006D4DA1"/>
    <w:p w:rsidR="004C631D" w:rsidRDefault="004C631D" w:rsidP="006D4DA1"/>
    <w:p w:rsidR="004C631D" w:rsidRDefault="004C631D" w:rsidP="006D4DA1"/>
    <w:p w:rsidR="004C631D" w:rsidRDefault="004C631D" w:rsidP="006D4DA1"/>
    <w:p w:rsidR="004C631D" w:rsidRDefault="004C631D" w:rsidP="006D4DA1"/>
    <w:p w:rsidR="004C631D" w:rsidRDefault="004C631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31D" w:rsidRDefault="004C631D" w:rsidP="006D4DA1">
    <w:pPr>
      <w:pStyle w:val="Zhlav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C631D" w:rsidRDefault="004C631D" w:rsidP="006D4DA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A6081"/>
    <w:multiLevelType w:val="hybridMultilevel"/>
    <w:tmpl w:val="D614376A"/>
    <w:lvl w:ilvl="0" w:tplc="9162CB10">
      <w:start w:val="4011"/>
      <w:numFmt w:val="bullet"/>
      <w:lvlText w:val="-"/>
      <w:lvlJc w:val="left"/>
      <w:pPr>
        <w:ind w:left="70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1">
    <w:nsid w:val="2094141F"/>
    <w:multiLevelType w:val="hybridMultilevel"/>
    <w:tmpl w:val="9E5EFC68"/>
    <w:lvl w:ilvl="0" w:tplc="D5024D22">
      <w:start w:val="4011"/>
      <w:numFmt w:val="bullet"/>
      <w:lvlText w:val="-"/>
      <w:lvlJc w:val="left"/>
      <w:pPr>
        <w:ind w:left="70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2">
    <w:nsid w:val="2A2168A0"/>
    <w:multiLevelType w:val="hybridMultilevel"/>
    <w:tmpl w:val="DA5EEA32"/>
    <w:lvl w:ilvl="0" w:tplc="EFC4CD3C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3">
    <w:nsid w:val="325527B3"/>
    <w:multiLevelType w:val="hybridMultilevel"/>
    <w:tmpl w:val="7430B0A8"/>
    <w:lvl w:ilvl="0" w:tplc="EFC4CD3C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C468551C">
      <w:start w:val="1"/>
      <w:numFmt w:val="bullet"/>
      <w:lvlText w:val="-"/>
      <w:lvlJc w:val="left"/>
      <w:pPr>
        <w:tabs>
          <w:tab w:val="num" w:pos="2498"/>
        </w:tabs>
        <w:ind w:left="2498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4">
    <w:nsid w:val="39495BB3"/>
    <w:multiLevelType w:val="hybridMultilevel"/>
    <w:tmpl w:val="796469E6"/>
    <w:lvl w:ilvl="0" w:tplc="99D617A6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>
    <w:nsid w:val="3EAF0006"/>
    <w:multiLevelType w:val="hybridMultilevel"/>
    <w:tmpl w:val="2E8E4A88"/>
    <w:lvl w:ilvl="0" w:tplc="DE8896A2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">
    <w:nsid w:val="4D8656E6"/>
    <w:multiLevelType w:val="singleLevel"/>
    <w:tmpl w:val="3362899E"/>
    <w:lvl w:ilvl="0">
      <w:start w:val="1"/>
      <w:numFmt w:val="lowerLetter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</w:abstractNum>
  <w:abstractNum w:abstractNumId="7">
    <w:nsid w:val="4DBC7822"/>
    <w:multiLevelType w:val="hybridMultilevel"/>
    <w:tmpl w:val="E59082FA"/>
    <w:lvl w:ilvl="0" w:tplc="B4EC4DE0">
      <w:start w:val="1"/>
      <w:numFmt w:val="decimal"/>
      <w:lvlText w:val="%1."/>
      <w:lvlJc w:val="left"/>
      <w:pPr>
        <w:ind w:left="1778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>
    <w:nsid w:val="5A3615DA"/>
    <w:multiLevelType w:val="hybridMultilevel"/>
    <w:tmpl w:val="43C4236E"/>
    <w:lvl w:ilvl="0" w:tplc="8926E9EA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9">
    <w:nsid w:val="5A454CB5"/>
    <w:multiLevelType w:val="hybridMultilevel"/>
    <w:tmpl w:val="005E8A4C"/>
    <w:lvl w:ilvl="0" w:tplc="378689D2">
      <w:start w:val="1"/>
      <w:numFmt w:val="bullet"/>
      <w:pStyle w:val="Odrky"/>
      <w:lvlText w:val=""/>
      <w:lvlJc w:val="left"/>
      <w:pPr>
        <w:tabs>
          <w:tab w:val="num" w:pos="1511"/>
        </w:tabs>
        <w:ind w:left="1508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9CD2849"/>
    <w:multiLevelType w:val="hybridMultilevel"/>
    <w:tmpl w:val="9CB447CE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D057BD"/>
    <w:multiLevelType w:val="hybridMultilevel"/>
    <w:tmpl w:val="70FAA0F4"/>
    <w:lvl w:ilvl="0" w:tplc="0405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12">
    <w:nsid w:val="77653CF5"/>
    <w:multiLevelType w:val="multilevel"/>
    <w:tmpl w:val="E70EAD28"/>
    <w:lvl w:ilvl="0">
      <w:start w:val="1"/>
      <w:numFmt w:val="decimal"/>
      <w:pStyle w:val="Nadpis1"/>
      <w:isLgl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vertAlign w:val="baseline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7CBB6A53"/>
    <w:multiLevelType w:val="hybridMultilevel"/>
    <w:tmpl w:val="FEC455A8"/>
    <w:lvl w:ilvl="0" w:tplc="BF3838D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20" w:hanging="360"/>
      </w:pPr>
    </w:lvl>
    <w:lvl w:ilvl="2" w:tplc="0405001B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12"/>
  </w:num>
  <w:num w:numId="2">
    <w:abstractNumId w:val="9"/>
  </w:num>
  <w:num w:numId="3">
    <w:abstractNumId w:val="11"/>
  </w:num>
  <w:num w:numId="4">
    <w:abstractNumId w:val="1"/>
  </w:num>
  <w:num w:numId="5">
    <w:abstractNumId w:val="0"/>
  </w:num>
  <w:num w:numId="6">
    <w:abstractNumId w:val="6"/>
  </w:num>
  <w:num w:numId="7">
    <w:abstractNumId w:val="7"/>
  </w:num>
  <w:num w:numId="8">
    <w:abstractNumId w:val="5"/>
  </w:num>
  <w:num w:numId="9">
    <w:abstractNumId w:val="13"/>
  </w:num>
  <w:num w:numId="10">
    <w:abstractNumId w:val="8"/>
  </w:num>
  <w:num w:numId="11">
    <w:abstractNumId w:val="3"/>
  </w:num>
  <w:num w:numId="12">
    <w:abstractNumId w:val="2"/>
  </w:num>
  <w:num w:numId="13">
    <w:abstractNumId w:val="10"/>
  </w:num>
  <w:num w:numId="14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3DC7"/>
    <w:rsid w:val="00002DA8"/>
    <w:rsid w:val="00003B78"/>
    <w:rsid w:val="00013D11"/>
    <w:rsid w:val="00041187"/>
    <w:rsid w:val="00041793"/>
    <w:rsid w:val="00047277"/>
    <w:rsid w:val="00056124"/>
    <w:rsid w:val="000810E6"/>
    <w:rsid w:val="000854BF"/>
    <w:rsid w:val="000871DA"/>
    <w:rsid w:val="00087D64"/>
    <w:rsid w:val="000A4CE7"/>
    <w:rsid w:val="000A69FE"/>
    <w:rsid w:val="000B2239"/>
    <w:rsid w:val="000D3993"/>
    <w:rsid w:val="000D4AE2"/>
    <w:rsid w:val="000D7058"/>
    <w:rsid w:val="000D744D"/>
    <w:rsid w:val="000E154B"/>
    <w:rsid w:val="000F2FEF"/>
    <w:rsid w:val="00100A34"/>
    <w:rsid w:val="00102722"/>
    <w:rsid w:val="001141A9"/>
    <w:rsid w:val="0011578E"/>
    <w:rsid w:val="00124527"/>
    <w:rsid w:val="00126D66"/>
    <w:rsid w:val="0014078A"/>
    <w:rsid w:val="00141070"/>
    <w:rsid w:val="00150D25"/>
    <w:rsid w:val="00153A8D"/>
    <w:rsid w:val="001564E3"/>
    <w:rsid w:val="00160ABA"/>
    <w:rsid w:val="00182261"/>
    <w:rsid w:val="00184372"/>
    <w:rsid w:val="001A5FA4"/>
    <w:rsid w:val="001B4F53"/>
    <w:rsid w:val="001B78DF"/>
    <w:rsid w:val="001C49FE"/>
    <w:rsid w:val="001D0AFA"/>
    <w:rsid w:val="001E3DB5"/>
    <w:rsid w:val="001E47B3"/>
    <w:rsid w:val="001E49EC"/>
    <w:rsid w:val="002004DD"/>
    <w:rsid w:val="00200BEC"/>
    <w:rsid w:val="00217546"/>
    <w:rsid w:val="00217C69"/>
    <w:rsid w:val="0023137F"/>
    <w:rsid w:val="00236953"/>
    <w:rsid w:val="00256D79"/>
    <w:rsid w:val="002576F3"/>
    <w:rsid w:val="00261710"/>
    <w:rsid w:val="0028024D"/>
    <w:rsid w:val="00283305"/>
    <w:rsid w:val="00283A56"/>
    <w:rsid w:val="00283B72"/>
    <w:rsid w:val="00293EFC"/>
    <w:rsid w:val="0029416D"/>
    <w:rsid w:val="002A6D58"/>
    <w:rsid w:val="002B7E33"/>
    <w:rsid w:val="002C318A"/>
    <w:rsid w:val="002E201F"/>
    <w:rsid w:val="002E3D80"/>
    <w:rsid w:val="0030138E"/>
    <w:rsid w:val="003157D8"/>
    <w:rsid w:val="00324FFD"/>
    <w:rsid w:val="00327E79"/>
    <w:rsid w:val="00330C5D"/>
    <w:rsid w:val="00342F7B"/>
    <w:rsid w:val="00355C9A"/>
    <w:rsid w:val="0036140D"/>
    <w:rsid w:val="0036188A"/>
    <w:rsid w:val="003A09B5"/>
    <w:rsid w:val="003B6A8F"/>
    <w:rsid w:val="003D7115"/>
    <w:rsid w:val="003E0C43"/>
    <w:rsid w:val="003F796C"/>
    <w:rsid w:val="00430CBA"/>
    <w:rsid w:val="00435AFB"/>
    <w:rsid w:val="0044270B"/>
    <w:rsid w:val="0044612D"/>
    <w:rsid w:val="004479E6"/>
    <w:rsid w:val="00475BD6"/>
    <w:rsid w:val="004851D8"/>
    <w:rsid w:val="00494413"/>
    <w:rsid w:val="00495F66"/>
    <w:rsid w:val="0049743C"/>
    <w:rsid w:val="004B00AD"/>
    <w:rsid w:val="004C631D"/>
    <w:rsid w:val="004E3FB3"/>
    <w:rsid w:val="004F61FA"/>
    <w:rsid w:val="00504F4C"/>
    <w:rsid w:val="00514D17"/>
    <w:rsid w:val="00515896"/>
    <w:rsid w:val="005231D7"/>
    <w:rsid w:val="00526DCF"/>
    <w:rsid w:val="00532771"/>
    <w:rsid w:val="00552613"/>
    <w:rsid w:val="00553115"/>
    <w:rsid w:val="0056116F"/>
    <w:rsid w:val="00565446"/>
    <w:rsid w:val="00570532"/>
    <w:rsid w:val="005807D5"/>
    <w:rsid w:val="005A6917"/>
    <w:rsid w:val="005B5CA5"/>
    <w:rsid w:val="005B690B"/>
    <w:rsid w:val="005C53AE"/>
    <w:rsid w:val="005E539A"/>
    <w:rsid w:val="005E5E2A"/>
    <w:rsid w:val="005E645D"/>
    <w:rsid w:val="005F1771"/>
    <w:rsid w:val="005F496E"/>
    <w:rsid w:val="00611A4A"/>
    <w:rsid w:val="00632028"/>
    <w:rsid w:val="006320E5"/>
    <w:rsid w:val="00632F4A"/>
    <w:rsid w:val="0065215B"/>
    <w:rsid w:val="00656A92"/>
    <w:rsid w:val="00670810"/>
    <w:rsid w:val="0067482E"/>
    <w:rsid w:val="006762A9"/>
    <w:rsid w:val="006859D7"/>
    <w:rsid w:val="00690B8C"/>
    <w:rsid w:val="006B412E"/>
    <w:rsid w:val="006C150E"/>
    <w:rsid w:val="006C24EF"/>
    <w:rsid w:val="006C47F5"/>
    <w:rsid w:val="006D43C0"/>
    <w:rsid w:val="006D4DA1"/>
    <w:rsid w:val="006E285A"/>
    <w:rsid w:val="006F018A"/>
    <w:rsid w:val="00700A81"/>
    <w:rsid w:val="00706AB7"/>
    <w:rsid w:val="00712233"/>
    <w:rsid w:val="00720517"/>
    <w:rsid w:val="00721413"/>
    <w:rsid w:val="00723087"/>
    <w:rsid w:val="00775B12"/>
    <w:rsid w:val="00782292"/>
    <w:rsid w:val="00794A59"/>
    <w:rsid w:val="007C0F71"/>
    <w:rsid w:val="007E0810"/>
    <w:rsid w:val="007F7812"/>
    <w:rsid w:val="0083261C"/>
    <w:rsid w:val="00841572"/>
    <w:rsid w:val="0085793F"/>
    <w:rsid w:val="00861493"/>
    <w:rsid w:val="008628AF"/>
    <w:rsid w:val="008641E2"/>
    <w:rsid w:val="00871FD5"/>
    <w:rsid w:val="0087206C"/>
    <w:rsid w:val="00872CB7"/>
    <w:rsid w:val="008759F8"/>
    <w:rsid w:val="008774A9"/>
    <w:rsid w:val="00891D32"/>
    <w:rsid w:val="0089427F"/>
    <w:rsid w:val="008A02F6"/>
    <w:rsid w:val="008B1B9E"/>
    <w:rsid w:val="008B7A74"/>
    <w:rsid w:val="008C2E2F"/>
    <w:rsid w:val="008D3929"/>
    <w:rsid w:val="008D45D7"/>
    <w:rsid w:val="008F6D14"/>
    <w:rsid w:val="009000C4"/>
    <w:rsid w:val="00904E2B"/>
    <w:rsid w:val="0091651E"/>
    <w:rsid w:val="00926106"/>
    <w:rsid w:val="0093635F"/>
    <w:rsid w:val="0093772C"/>
    <w:rsid w:val="0094070E"/>
    <w:rsid w:val="00944CDA"/>
    <w:rsid w:val="00961589"/>
    <w:rsid w:val="00965C23"/>
    <w:rsid w:val="00975927"/>
    <w:rsid w:val="00992A0A"/>
    <w:rsid w:val="009B0DAE"/>
    <w:rsid w:val="009B31C3"/>
    <w:rsid w:val="009B451C"/>
    <w:rsid w:val="009B7971"/>
    <w:rsid w:val="009C3B33"/>
    <w:rsid w:val="009C4A04"/>
    <w:rsid w:val="00A165FC"/>
    <w:rsid w:val="00A773F9"/>
    <w:rsid w:val="00A77A66"/>
    <w:rsid w:val="00A83B81"/>
    <w:rsid w:val="00A8654D"/>
    <w:rsid w:val="00AA4636"/>
    <w:rsid w:val="00AB6369"/>
    <w:rsid w:val="00AB6D01"/>
    <w:rsid w:val="00AD2906"/>
    <w:rsid w:val="00AD73FA"/>
    <w:rsid w:val="00AE4D55"/>
    <w:rsid w:val="00B10E61"/>
    <w:rsid w:val="00B11CC7"/>
    <w:rsid w:val="00B135D3"/>
    <w:rsid w:val="00B44350"/>
    <w:rsid w:val="00B579E9"/>
    <w:rsid w:val="00B63884"/>
    <w:rsid w:val="00B6427D"/>
    <w:rsid w:val="00B73EC7"/>
    <w:rsid w:val="00B75562"/>
    <w:rsid w:val="00B87760"/>
    <w:rsid w:val="00B96275"/>
    <w:rsid w:val="00BA698C"/>
    <w:rsid w:val="00BA6C4D"/>
    <w:rsid w:val="00BB1A18"/>
    <w:rsid w:val="00BB5DE6"/>
    <w:rsid w:val="00BB617D"/>
    <w:rsid w:val="00BF3DC7"/>
    <w:rsid w:val="00BF59F3"/>
    <w:rsid w:val="00C00309"/>
    <w:rsid w:val="00C0408B"/>
    <w:rsid w:val="00C042A6"/>
    <w:rsid w:val="00C17106"/>
    <w:rsid w:val="00C25484"/>
    <w:rsid w:val="00C355C4"/>
    <w:rsid w:val="00C40961"/>
    <w:rsid w:val="00C42EF3"/>
    <w:rsid w:val="00C50FCC"/>
    <w:rsid w:val="00C53B54"/>
    <w:rsid w:val="00C81D70"/>
    <w:rsid w:val="00C84925"/>
    <w:rsid w:val="00C903AC"/>
    <w:rsid w:val="00CA7053"/>
    <w:rsid w:val="00CB516B"/>
    <w:rsid w:val="00CD18AD"/>
    <w:rsid w:val="00CE0843"/>
    <w:rsid w:val="00CE2CDB"/>
    <w:rsid w:val="00CF4F0C"/>
    <w:rsid w:val="00CF5840"/>
    <w:rsid w:val="00D107BB"/>
    <w:rsid w:val="00D141F4"/>
    <w:rsid w:val="00D15048"/>
    <w:rsid w:val="00D17870"/>
    <w:rsid w:val="00D4387A"/>
    <w:rsid w:val="00D44958"/>
    <w:rsid w:val="00D46662"/>
    <w:rsid w:val="00D522DC"/>
    <w:rsid w:val="00D54DC7"/>
    <w:rsid w:val="00D6262E"/>
    <w:rsid w:val="00D63F17"/>
    <w:rsid w:val="00D86A84"/>
    <w:rsid w:val="00DA5B4B"/>
    <w:rsid w:val="00DB0359"/>
    <w:rsid w:val="00DD3E77"/>
    <w:rsid w:val="00DE1CD8"/>
    <w:rsid w:val="00DE3CB9"/>
    <w:rsid w:val="00E10EF1"/>
    <w:rsid w:val="00E148C3"/>
    <w:rsid w:val="00E355E3"/>
    <w:rsid w:val="00E35C90"/>
    <w:rsid w:val="00E37FA4"/>
    <w:rsid w:val="00E445CE"/>
    <w:rsid w:val="00E47430"/>
    <w:rsid w:val="00E66F1D"/>
    <w:rsid w:val="00E746F8"/>
    <w:rsid w:val="00E7578E"/>
    <w:rsid w:val="00E77523"/>
    <w:rsid w:val="00E822D2"/>
    <w:rsid w:val="00E86302"/>
    <w:rsid w:val="00E874FE"/>
    <w:rsid w:val="00E87C0B"/>
    <w:rsid w:val="00EA17E5"/>
    <w:rsid w:val="00ED687D"/>
    <w:rsid w:val="00EE1D8A"/>
    <w:rsid w:val="00EE5875"/>
    <w:rsid w:val="00EE5F89"/>
    <w:rsid w:val="00EF72CF"/>
    <w:rsid w:val="00F00B35"/>
    <w:rsid w:val="00F06C7A"/>
    <w:rsid w:val="00F2096B"/>
    <w:rsid w:val="00F24484"/>
    <w:rsid w:val="00F27667"/>
    <w:rsid w:val="00F3154B"/>
    <w:rsid w:val="00F329B1"/>
    <w:rsid w:val="00F33261"/>
    <w:rsid w:val="00F46F2E"/>
    <w:rsid w:val="00F50397"/>
    <w:rsid w:val="00F5434F"/>
    <w:rsid w:val="00F56107"/>
    <w:rsid w:val="00F625ED"/>
    <w:rsid w:val="00F63CA2"/>
    <w:rsid w:val="00F64E2B"/>
    <w:rsid w:val="00F73A62"/>
    <w:rsid w:val="00F75C4D"/>
    <w:rsid w:val="00F76DD5"/>
    <w:rsid w:val="00F96228"/>
    <w:rsid w:val="00FA1989"/>
    <w:rsid w:val="00FB7D22"/>
    <w:rsid w:val="00FD39D1"/>
    <w:rsid w:val="00FE48D5"/>
    <w:rsid w:val="00FF1DEC"/>
    <w:rsid w:val="00FF6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6AB7"/>
    <w:pPr>
      <w:spacing w:after="200" w:line="276" w:lineRule="auto"/>
      <w:ind w:firstLine="340"/>
      <w:jc w:val="both"/>
    </w:pPr>
    <w:rPr>
      <w:sz w:val="22"/>
      <w:szCs w:val="22"/>
      <w:lang w:eastAsia="en-US"/>
    </w:rPr>
  </w:style>
  <w:style w:type="paragraph" w:styleId="Nadpis1">
    <w:name w:val="heading 1"/>
    <w:aliases w:val="Muj nadpis"/>
    <w:basedOn w:val="Normln"/>
    <w:next w:val="Normln"/>
    <w:link w:val="Nadpis1Char"/>
    <w:qFormat/>
    <w:rsid w:val="00EA17E5"/>
    <w:pPr>
      <w:keepNext/>
      <w:numPr>
        <w:numId w:val="1"/>
      </w:numPr>
      <w:tabs>
        <w:tab w:val="clear" w:pos="432"/>
        <w:tab w:val="num" w:pos="1151"/>
      </w:tabs>
      <w:spacing w:before="360" w:after="120" w:line="240" w:lineRule="auto"/>
      <w:ind w:left="1151" w:hanging="1151"/>
      <w:outlineLvl w:val="0"/>
    </w:pPr>
    <w:rPr>
      <w:rFonts w:eastAsia="Times New Roman" w:cs="Arial"/>
      <w:b/>
      <w:bCs/>
      <w:kern w:val="32"/>
      <w:sz w:val="36"/>
      <w:szCs w:val="32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EA17E5"/>
    <w:pPr>
      <w:keepNext/>
      <w:widowControl w:val="0"/>
      <w:numPr>
        <w:ilvl w:val="1"/>
        <w:numId w:val="1"/>
      </w:numPr>
      <w:tabs>
        <w:tab w:val="clear" w:pos="576"/>
        <w:tab w:val="left" w:pos="1151"/>
        <w:tab w:val="left" w:pos="1620"/>
      </w:tabs>
      <w:spacing w:before="360" w:after="120" w:line="240" w:lineRule="auto"/>
      <w:ind w:left="1151" w:hanging="1151"/>
      <w:outlineLvl w:val="1"/>
    </w:pPr>
    <w:rPr>
      <w:rFonts w:eastAsia="Times New Roman"/>
      <w:b/>
      <w:sz w:val="32"/>
      <w:szCs w:val="20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EA17E5"/>
    <w:pPr>
      <w:keepNext/>
      <w:widowControl w:val="0"/>
      <w:numPr>
        <w:ilvl w:val="2"/>
        <w:numId w:val="1"/>
      </w:numPr>
      <w:tabs>
        <w:tab w:val="clear" w:pos="720"/>
        <w:tab w:val="num" w:pos="1151"/>
      </w:tabs>
      <w:spacing w:before="240" w:after="120" w:line="240" w:lineRule="auto"/>
      <w:ind w:left="1151" w:hanging="1151"/>
      <w:outlineLvl w:val="2"/>
    </w:pPr>
    <w:rPr>
      <w:rFonts w:eastAsia="Times New Roman"/>
      <w:b/>
      <w:sz w:val="28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EA17E5"/>
    <w:pPr>
      <w:keepNext/>
      <w:numPr>
        <w:ilvl w:val="3"/>
        <w:numId w:val="1"/>
      </w:numPr>
      <w:tabs>
        <w:tab w:val="clear" w:pos="864"/>
        <w:tab w:val="left" w:pos="1151"/>
      </w:tabs>
      <w:spacing w:before="240" w:after="60" w:line="240" w:lineRule="auto"/>
      <w:ind w:left="862" w:hanging="862"/>
      <w:outlineLvl w:val="3"/>
    </w:pPr>
    <w:rPr>
      <w:rFonts w:eastAsia="Times New Roman"/>
      <w:b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EA17E5"/>
    <w:pPr>
      <w:keepNext/>
      <w:numPr>
        <w:ilvl w:val="4"/>
        <w:numId w:val="1"/>
      </w:numPr>
      <w:tabs>
        <w:tab w:val="clear" w:pos="1008"/>
        <w:tab w:val="left" w:pos="1151"/>
      </w:tabs>
      <w:spacing w:before="240" w:after="60" w:line="240" w:lineRule="auto"/>
      <w:ind w:left="1151" w:hanging="1151"/>
      <w:outlineLvl w:val="4"/>
    </w:pPr>
    <w:rPr>
      <w:rFonts w:eastAsia="Times New Roman"/>
      <w:b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EA17E5"/>
    <w:pPr>
      <w:numPr>
        <w:ilvl w:val="5"/>
        <w:numId w:val="1"/>
      </w:numPr>
      <w:spacing w:before="240" w:after="60" w:line="240" w:lineRule="auto"/>
      <w:ind w:left="1151" w:hanging="1151"/>
      <w:outlineLvl w:val="5"/>
    </w:pPr>
    <w:rPr>
      <w:rFonts w:eastAsia="Times New Roman"/>
      <w:b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EA17E5"/>
    <w:pPr>
      <w:numPr>
        <w:ilvl w:val="6"/>
        <w:numId w:val="1"/>
      </w:numPr>
      <w:spacing w:before="240" w:after="60" w:line="240" w:lineRule="auto"/>
      <w:ind w:left="1298" w:hanging="1298"/>
      <w:outlineLvl w:val="6"/>
    </w:pPr>
    <w:rPr>
      <w:rFonts w:eastAsia="Times New Roman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EA17E5"/>
    <w:pPr>
      <w:numPr>
        <w:ilvl w:val="7"/>
        <w:numId w:val="1"/>
      </w:numPr>
      <w:spacing w:before="240" w:after="60" w:line="240" w:lineRule="auto"/>
      <w:outlineLvl w:val="7"/>
    </w:pPr>
    <w:rPr>
      <w:rFonts w:eastAsia="Times New Roman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EA17E5"/>
    <w:pPr>
      <w:numPr>
        <w:ilvl w:val="8"/>
        <w:numId w:val="1"/>
      </w:numPr>
      <w:spacing w:before="240" w:after="60" w:line="240" w:lineRule="auto"/>
      <w:ind w:left="1582" w:hanging="1582"/>
      <w:outlineLvl w:val="8"/>
    </w:pPr>
    <w:rPr>
      <w:rFonts w:eastAsia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7058"/>
    <w:pPr>
      <w:ind w:left="720"/>
      <w:contextualSpacing/>
    </w:pPr>
  </w:style>
  <w:style w:type="table" w:styleId="Mkatabulky">
    <w:name w:val="Table Grid"/>
    <w:basedOn w:val="Normlntabulka"/>
    <w:uiPriority w:val="59"/>
    <w:rsid w:val="00AB6D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aliases w:val="Muj nadpis Char"/>
    <w:basedOn w:val="Standardnpsmoodstavce"/>
    <w:link w:val="Nadpis1"/>
    <w:rsid w:val="00EA17E5"/>
    <w:rPr>
      <w:rFonts w:eastAsia="Times New Roman" w:cs="Arial"/>
      <w:b/>
      <w:bCs/>
      <w:kern w:val="32"/>
      <w:sz w:val="36"/>
      <w:szCs w:val="32"/>
    </w:rPr>
  </w:style>
  <w:style w:type="character" w:customStyle="1" w:styleId="Nadpis2Char">
    <w:name w:val="Nadpis 2 Char"/>
    <w:basedOn w:val="Standardnpsmoodstavce"/>
    <w:link w:val="Nadpis2"/>
    <w:rsid w:val="00EA17E5"/>
    <w:rPr>
      <w:rFonts w:eastAsia="Times New Roman"/>
      <w:b/>
      <w:sz w:val="32"/>
    </w:rPr>
  </w:style>
  <w:style w:type="character" w:customStyle="1" w:styleId="Nadpis3Char">
    <w:name w:val="Nadpis 3 Char"/>
    <w:basedOn w:val="Standardnpsmoodstavce"/>
    <w:link w:val="Nadpis3"/>
    <w:rsid w:val="00EA17E5"/>
    <w:rPr>
      <w:rFonts w:eastAsia="Times New Roman"/>
      <w:b/>
      <w:sz w:val="28"/>
    </w:rPr>
  </w:style>
  <w:style w:type="character" w:customStyle="1" w:styleId="Nadpis4Char">
    <w:name w:val="Nadpis 4 Char"/>
    <w:basedOn w:val="Standardnpsmoodstavce"/>
    <w:link w:val="Nadpis4"/>
    <w:rsid w:val="00EA17E5"/>
    <w:rPr>
      <w:rFonts w:eastAsia="Times New Roman"/>
      <w:b/>
      <w:sz w:val="24"/>
    </w:rPr>
  </w:style>
  <w:style w:type="character" w:customStyle="1" w:styleId="Nadpis5Char">
    <w:name w:val="Nadpis 5 Char"/>
    <w:basedOn w:val="Standardnpsmoodstavce"/>
    <w:link w:val="Nadpis5"/>
    <w:rsid w:val="00EA17E5"/>
    <w:rPr>
      <w:rFonts w:eastAsia="Times New Roman"/>
      <w:b/>
      <w:sz w:val="22"/>
    </w:rPr>
  </w:style>
  <w:style w:type="character" w:customStyle="1" w:styleId="Nadpis6Char">
    <w:name w:val="Nadpis 6 Char"/>
    <w:basedOn w:val="Standardnpsmoodstavce"/>
    <w:link w:val="Nadpis6"/>
    <w:rsid w:val="00EA17E5"/>
    <w:rPr>
      <w:rFonts w:eastAsia="Times New Roman"/>
      <w:b/>
      <w:sz w:val="22"/>
    </w:rPr>
  </w:style>
  <w:style w:type="character" w:customStyle="1" w:styleId="Nadpis7Char">
    <w:name w:val="Nadpis 7 Char"/>
    <w:basedOn w:val="Standardnpsmoodstavce"/>
    <w:link w:val="Nadpis7"/>
    <w:rsid w:val="00EA17E5"/>
    <w:rPr>
      <w:rFonts w:eastAsia="Times New Roman"/>
      <w:sz w:val="22"/>
    </w:rPr>
  </w:style>
  <w:style w:type="character" w:customStyle="1" w:styleId="Nadpis8Char">
    <w:name w:val="Nadpis 8 Char"/>
    <w:basedOn w:val="Standardnpsmoodstavce"/>
    <w:link w:val="Nadpis8"/>
    <w:rsid w:val="00EA17E5"/>
    <w:rPr>
      <w:rFonts w:eastAsia="Times New Roman"/>
      <w:sz w:val="22"/>
    </w:rPr>
  </w:style>
  <w:style w:type="character" w:customStyle="1" w:styleId="Nadpis9Char">
    <w:name w:val="Nadpis 9 Char"/>
    <w:basedOn w:val="Standardnpsmoodstavce"/>
    <w:link w:val="Nadpis9"/>
    <w:rsid w:val="00EA17E5"/>
    <w:rPr>
      <w:rFonts w:eastAsia="Times New Roman"/>
      <w:sz w:val="22"/>
    </w:rPr>
  </w:style>
  <w:style w:type="paragraph" w:customStyle="1" w:styleId="Odrky">
    <w:name w:val="Odrážky"/>
    <w:basedOn w:val="Normln"/>
    <w:rsid w:val="00D46662"/>
    <w:pPr>
      <w:numPr>
        <w:numId w:val="2"/>
      </w:numPr>
      <w:tabs>
        <w:tab w:val="left" w:pos="1151"/>
      </w:tabs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D46662"/>
    <w:pPr>
      <w:spacing w:before="60" w:after="60" w:line="240" w:lineRule="auto"/>
      <w:ind w:left="1151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46662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rsid w:val="00D46662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46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666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2E3D80"/>
    <w:pPr>
      <w:tabs>
        <w:tab w:val="center" w:pos="4536"/>
        <w:tab w:val="right" w:pos="9072"/>
      </w:tabs>
      <w:spacing w:after="240" w:line="240" w:lineRule="auto"/>
      <w:ind w:left="567" w:firstLine="851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2E3D80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2E3D80"/>
    <w:pPr>
      <w:tabs>
        <w:tab w:val="center" w:pos="4536"/>
        <w:tab w:val="right" w:pos="9072"/>
      </w:tabs>
      <w:spacing w:after="240" w:line="240" w:lineRule="auto"/>
      <w:ind w:left="567" w:firstLine="851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E3D80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2E3D80"/>
  </w:style>
  <w:style w:type="paragraph" w:styleId="Obsah1">
    <w:name w:val="toc 1"/>
    <w:basedOn w:val="Normln"/>
    <w:next w:val="Normln"/>
    <w:autoRedefine/>
    <w:uiPriority w:val="39"/>
    <w:unhideWhenUsed/>
    <w:rsid w:val="00F00B35"/>
    <w:pPr>
      <w:tabs>
        <w:tab w:val="left" w:pos="440"/>
        <w:tab w:val="right" w:leader="dot" w:pos="9062"/>
      </w:tabs>
      <w:spacing w:after="20"/>
    </w:pPr>
    <w:rPr>
      <w:rFonts w:cs="Arial"/>
      <w:b/>
      <w:szCs w:val="36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F00B35"/>
    <w:pPr>
      <w:tabs>
        <w:tab w:val="left" w:pos="880"/>
        <w:tab w:val="right" w:leader="dot" w:pos="9062"/>
      </w:tabs>
      <w:spacing w:after="0" w:line="240" w:lineRule="auto"/>
      <w:ind w:left="170"/>
    </w:pPr>
  </w:style>
  <w:style w:type="paragraph" w:styleId="Obsah3">
    <w:name w:val="toc 3"/>
    <w:basedOn w:val="Normln"/>
    <w:next w:val="Normln"/>
    <w:autoRedefine/>
    <w:uiPriority w:val="39"/>
    <w:unhideWhenUsed/>
    <w:rsid w:val="00F00B35"/>
    <w:pPr>
      <w:spacing w:after="0" w:line="240" w:lineRule="auto"/>
      <w:ind w:left="340"/>
    </w:pPr>
  </w:style>
  <w:style w:type="character" w:styleId="Hypertextovodkaz">
    <w:name w:val="Hyperlink"/>
    <w:basedOn w:val="Standardnpsmoodstavce"/>
    <w:uiPriority w:val="99"/>
    <w:unhideWhenUsed/>
    <w:rsid w:val="002E3D80"/>
    <w:rPr>
      <w:color w:val="0000FF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656A92"/>
    <w:pPr>
      <w:tabs>
        <w:tab w:val="left" w:pos="1540"/>
        <w:tab w:val="right" w:leader="dot" w:pos="9062"/>
      </w:tabs>
      <w:spacing w:after="0"/>
    </w:pPr>
  </w:style>
  <w:style w:type="paragraph" w:styleId="Bezmezer">
    <w:name w:val="No Spacing"/>
    <w:uiPriority w:val="1"/>
    <w:qFormat/>
    <w:rsid w:val="00872CB7"/>
    <w:pPr>
      <w:ind w:firstLine="340"/>
    </w:pPr>
    <w:rPr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BA698C"/>
    <w:rPr>
      <w:color w:val="808080"/>
    </w:rPr>
  </w:style>
  <w:style w:type="character" w:customStyle="1" w:styleId="Styl1">
    <w:name w:val="Styl1"/>
    <w:basedOn w:val="Standardnpsmoodstavce"/>
    <w:uiPriority w:val="1"/>
    <w:rsid w:val="003B6A8F"/>
    <w:rPr>
      <w:rFonts w:ascii="Calibri" w:hAnsi="Calibri"/>
      <w:b/>
      <w:sz w:val="32"/>
    </w:rPr>
  </w:style>
  <w:style w:type="paragraph" w:customStyle="1" w:styleId="Blok">
    <w:name w:val="Blok"/>
    <w:basedOn w:val="Normln"/>
    <w:rsid w:val="004479E6"/>
    <w:pPr>
      <w:spacing w:before="60" w:after="60" w:line="240" w:lineRule="auto"/>
      <w:ind w:left="1151" w:firstLine="0"/>
    </w:pPr>
    <w:rPr>
      <w:rFonts w:ascii="Arial" w:eastAsiaTheme="minorHAnsi" w:hAnsi="Arial" w:cs="Arial"/>
      <w:sz w:val="20"/>
      <w:szCs w:val="20"/>
      <w:lang w:eastAsia="cs-CZ"/>
    </w:rPr>
  </w:style>
  <w:style w:type="paragraph" w:styleId="Normlnodsazen">
    <w:name w:val="Normal Indent"/>
    <w:aliases w:val="Normální odsazený-egs"/>
    <w:basedOn w:val="Normln"/>
    <w:link w:val="NormlnodsazenChar"/>
    <w:rsid w:val="004479E6"/>
    <w:pPr>
      <w:spacing w:after="240" w:line="240" w:lineRule="auto"/>
      <w:ind w:left="567" w:firstLine="851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NormlnodsazenChar">
    <w:name w:val="Normální odsazený Char"/>
    <w:aliases w:val="Normální odsazený-egs Char"/>
    <w:basedOn w:val="Standardnpsmoodstavce"/>
    <w:link w:val="Normlnodsazen"/>
    <w:rsid w:val="004479E6"/>
    <w:rPr>
      <w:rFonts w:ascii="Arial" w:eastAsia="Times New Roman" w:hAnsi="Arial"/>
    </w:rPr>
  </w:style>
  <w:style w:type="paragraph" w:customStyle="1" w:styleId="Zkladntext21">
    <w:name w:val="Základní text 21"/>
    <w:basedOn w:val="Normln"/>
    <w:rsid w:val="004479E6"/>
    <w:pPr>
      <w:overflowPunct w:val="0"/>
      <w:autoSpaceDE w:val="0"/>
      <w:autoSpaceDN w:val="0"/>
      <w:adjustRightInd w:val="0"/>
      <w:spacing w:after="120" w:line="240" w:lineRule="auto"/>
      <w:ind w:left="283" w:firstLine="851"/>
      <w:textAlignment w:val="baseline"/>
    </w:pPr>
    <w:rPr>
      <w:rFonts w:ascii="Arial" w:eastAsia="Times New Roman" w:hAnsi="Arial"/>
      <w:sz w:val="20"/>
      <w:szCs w:val="20"/>
      <w:lang w:eastAsia="cs-CZ"/>
    </w:rPr>
  </w:style>
  <w:style w:type="paragraph" w:customStyle="1" w:styleId="Text">
    <w:name w:val="Text"/>
    <w:basedOn w:val="Normln"/>
    <w:rsid w:val="004479E6"/>
    <w:pPr>
      <w:widowControl w:val="0"/>
      <w:spacing w:after="0" w:line="288" w:lineRule="auto"/>
      <w:ind w:firstLine="850"/>
    </w:pPr>
    <w:rPr>
      <w:rFonts w:ascii="Arial" w:eastAsia="Times New Roman" w:hAnsi="Arial"/>
      <w:sz w:val="20"/>
      <w:szCs w:val="20"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4479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4479E6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6AB7"/>
    <w:pPr>
      <w:spacing w:after="200" w:line="276" w:lineRule="auto"/>
      <w:ind w:firstLine="340"/>
      <w:jc w:val="both"/>
    </w:pPr>
    <w:rPr>
      <w:sz w:val="22"/>
      <w:szCs w:val="22"/>
      <w:lang w:eastAsia="en-US"/>
    </w:rPr>
  </w:style>
  <w:style w:type="paragraph" w:styleId="Nadpis1">
    <w:name w:val="heading 1"/>
    <w:aliases w:val="Muj nadpis"/>
    <w:basedOn w:val="Normln"/>
    <w:next w:val="Normln"/>
    <w:link w:val="Nadpis1Char"/>
    <w:qFormat/>
    <w:rsid w:val="00EA17E5"/>
    <w:pPr>
      <w:keepNext/>
      <w:numPr>
        <w:numId w:val="1"/>
      </w:numPr>
      <w:tabs>
        <w:tab w:val="clear" w:pos="432"/>
        <w:tab w:val="num" w:pos="1151"/>
      </w:tabs>
      <w:spacing w:before="360" w:after="120" w:line="240" w:lineRule="auto"/>
      <w:ind w:left="1151" w:hanging="1151"/>
      <w:outlineLvl w:val="0"/>
    </w:pPr>
    <w:rPr>
      <w:rFonts w:eastAsia="Times New Roman" w:cs="Arial"/>
      <w:b/>
      <w:bCs/>
      <w:kern w:val="32"/>
      <w:sz w:val="36"/>
      <w:szCs w:val="32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EA17E5"/>
    <w:pPr>
      <w:keepNext/>
      <w:widowControl w:val="0"/>
      <w:numPr>
        <w:ilvl w:val="1"/>
        <w:numId w:val="1"/>
      </w:numPr>
      <w:tabs>
        <w:tab w:val="clear" w:pos="576"/>
        <w:tab w:val="left" w:pos="1151"/>
        <w:tab w:val="left" w:pos="1620"/>
      </w:tabs>
      <w:spacing w:before="360" w:after="120" w:line="240" w:lineRule="auto"/>
      <w:ind w:left="1151" w:hanging="1151"/>
      <w:outlineLvl w:val="1"/>
    </w:pPr>
    <w:rPr>
      <w:rFonts w:eastAsia="Times New Roman"/>
      <w:b/>
      <w:sz w:val="32"/>
      <w:szCs w:val="20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EA17E5"/>
    <w:pPr>
      <w:keepNext/>
      <w:widowControl w:val="0"/>
      <w:numPr>
        <w:ilvl w:val="2"/>
        <w:numId w:val="1"/>
      </w:numPr>
      <w:tabs>
        <w:tab w:val="clear" w:pos="720"/>
        <w:tab w:val="num" w:pos="1151"/>
      </w:tabs>
      <w:spacing w:before="240" w:after="120" w:line="240" w:lineRule="auto"/>
      <w:ind w:left="1151" w:hanging="1151"/>
      <w:outlineLvl w:val="2"/>
    </w:pPr>
    <w:rPr>
      <w:rFonts w:eastAsia="Times New Roman"/>
      <w:b/>
      <w:sz w:val="28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EA17E5"/>
    <w:pPr>
      <w:keepNext/>
      <w:numPr>
        <w:ilvl w:val="3"/>
        <w:numId w:val="1"/>
      </w:numPr>
      <w:tabs>
        <w:tab w:val="clear" w:pos="864"/>
        <w:tab w:val="left" w:pos="1151"/>
      </w:tabs>
      <w:spacing w:before="240" w:after="60" w:line="240" w:lineRule="auto"/>
      <w:ind w:left="862" w:hanging="862"/>
      <w:outlineLvl w:val="3"/>
    </w:pPr>
    <w:rPr>
      <w:rFonts w:eastAsia="Times New Roman"/>
      <w:b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EA17E5"/>
    <w:pPr>
      <w:keepNext/>
      <w:numPr>
        <w:ilvl w:val="4"/>
        <w:numId w:val="1"/>
      </w:numPr>
      <w:tabs>
        <w:tab w:val="clear" w:pos="1008"/>
        <w:tab w:val="left" w:pos="1151"/>
      </w:tabs>
      <w:spacing w:before="240" w:after="60" w:line="240" w:lineRule="auto"/>
      <w:ind w:left="1151" w:hanging="1151"/>
      <w:outlineLvl w:val="4"/>
    </w:pPr>
    <w:rPr>
      <w:rFonts w:eastAsia="Times New Roman"/>
      <w:b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EA17E5"/>
    <w:pPr>
      <w:numPr>
        <w:ilvl w:val="5"/>
        <w:numId w:val="1"/>
      </w:numPr>
      <w:spacing w:before="240" w:after="60" w:line="240" w:lineRule="auto"/>
      <w:ind w:left="1151" w:hanging="1151"/>
      <w:outlineLvl w:val="5"/>
    </w:pPr>
    <w:rPr>
      <w:rFonts w:eastAsia="Times New Roman"/>
      <w:b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EA17E5"/>
    <w:pPr>
      <w:numPr>
        <w:ilvl w:val="6"/>
        <w:numId w:val="1"/>
      </w:numPr>
      <w:spacing w:before="240" w:after="60" w:line="240" w:lineRule="auto"/>
      <w:ind w:left="1298" w:hanging="1298"/>
      <w:outlineLvl w:val="6"/>
    </w:pPr>
    <w:rPr>
      <w:rFonts w:eastAsia="Times New Roman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EA17E5"/>
    <w:pPr>
      <w:numPr>
        <w:ilvl w:val="7"/>
        <w:numId w:val="1"/>
      </w:numPr>
      <w:spacing w:before="240" w:after="60" w:line="240" w:lineRule="auto"/>
      <w:outlineLvl w:val="7"/>
    </w:pPr>
    <w:rPr>
      <w:rFonts w:eastAsia="Times New Roman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EA17E5"/>
    <w:pPr>
      <w:numPr>
        <w:ilvl w:val="8"/>
        <w:numId w:val="1"/>
      </w:numPr>
      <w:spacing w:before="240" w:after="60" w:line="240" w:lineRule="auto"/>
      <w:ind w:left="1582" w:hanging="1582"/>
      <w:outlineLvl w:val="8"/>
    </w:pPr>
    <w:rPr>
      <w:rFonts w:eastAsia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7058"/>
    <w:pPr>
      <w:ind w:left="720"/>
      <w:contextualSpacing/>
    </w:pPr>
  </w:style>
  <w:style w:type="table" w:styleId="Mkatabulky">
    <w:name w:val="Table Grid"/>
    <w:basedOn w:val="Normlntabulka"/>
    <w:uiPriority w:val="59"/>
    <w:rsid w:val="00AB6D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aliases w:val="Muj nadpis Char"/>
    <w:basedOn w:val="Standardnpsmoodstavce"/>
    <w:link w:val="Nadpis1"/>
    <w:rsid w:val="00EA17E5"/>
    <w:rPr>
      <w:rFonts w:eastAsia="Times New Roman" w:cs="Arial"/>
      <w:b/>
      <w:bCs/>
      <w:kern w:val="32"/>
      <w:sz w:val="36"/>
      <w:szCs w:val="32"/>
    </w:rPr>
  </w:style>
  <w:style w:type="character" w:customStyle="1" w:styleId="Nadpis2Char">
    <w:name w:val="Nadpis 2 Char"/>
    <w:basedOn w:val="Standardnpsmoodstavce"/>
    <w:link w:val="Nadpis2"/>
    <w:rsid w:val="00EA17E5"/>
    <w:rPr>
      <w:rFonts w:eastAsia="Times New Roman"/>
      <w:b/>
      <w:sz w:val="32"/>
    </w:rPr>
  </w:style>
  <w:style w:type="character" w:customStyle="1" w:styleId="Nadpis3Char">
    <w:name w:val="Nadpis 3 Char"/>
    <w:basedOn w:val="Standardnpsmoodstavce"/>
    <w:link w:val="Nadpis3"/>
    <w:rsid w:val="00EA17E5"/>
    <w:rPr>
      <w:rFonts w:eastAsia="Times New Roman"/>
      <w:b/>
      <w:sz w:val="28"/>
    </w:rPr>
  </w:style>
  <w:style w:type="character" w:customStyle="1" w:styleId="Nadpis4Char">
    <w:name w:val="Nadpis 4 Char"/>
    <w:basedOn w:val="Standardnpsmoodstavce"/>
    <w:link w:val="Nadpis4"/>
    <w:rsid w:val="00EA17E5"/>
    <w:rPr>
      <w:rFonts w:eastAsia="Times New Roman"/>
      <w:b/>
      <w:sz w:val="24"/>
    </w:rPr>
  </w:style>
  <w:style w:type="character" w:customStyle="1" w:styleId="Nadpis5Char">
    <w:name w:val="Nadpis 5 Char"/>
    <w:basedOn w:val="Standardnpsmoodstavce"/>
    <w:link w:val="Nadpis5"/>
    <w:rsid w:val="00EA17E5"/>
    <w:rPr>
      <w:rFonts w:eastAsia="Times New Roman"/>
      <w:b/>
      <w:sz w:val="22"/>
    </w:rPr>
  </w:style>
  <w:style w:type="character" w:customStyle="1" w:styleId="Nadpis6Char">
    <w:name w:val="Nadpis 6 Char"/>
    <w:basedOn w:val="Standardnpsmoodstavce"/>
    <w:link w:val="Nadpis6"/>
    <w:rsid w:val="00EA17E5"/>
    <w:rPr>
      <w:rFonts w:eastAsia="Times New Roman"/>
      <w:b/>
      <w:sz w:val="22"/>
    </w:rPr>
  </w:style>
  <w:style w:type="character" w:customStyle="1" w:styleId="Nadpis7Char">
    <w:name w:val="Nadpis 7 Char"/>
    <w:basedOn w:val="Standardnpsmoodstavce"/>
    <w:link w:val="Nadpis7"/>
    <w:rsid w:val="00EA17E5"/>
    <w:rPr>
      <w:rFonts w:eastAsia="Times New Roman"/>
      <w:sz w:val="22"/>
    </w:rPr>
  </w:style>
  <w:style w:type="character" w:customStyle="1" w:styleId="Nadpis8Char">
    <w:name w:val="Nadpis 8 Char"/>
    <w:basedOn w:val="Standardnpsmoodstavce"/>
    <w:link w:val="Nadpis8"/>
    <w:rsid w:val="00EA17E5"/>
    <w:rPr>
      <w:rFonts w:eastAsia="Times New Roman"/>
      <w:sz w:val="22"/>
    </w:rPr>
  </w:style>
  <w:style w:type="character" w:customStyle="1" w:styleId="Nadpis9Char">
    <w:name w:val="Nadpis 9 Char"/>
    <w:basedOn w:val="Standardnpsmoodstavce"/>
    <w:link w:val="Nadpis9"/>
    <w:rsid w:val="00EA17E5"/>
    <w:rPr>
      <w:rFonts w:eastAsia="Times New Roman"/>
      <w:sz w:val="22"/>
    </w:rPr>
  </w:style>
  <w:style w:type="paragraph" w:customStyle="1" w:styleId="Odrky">
    <w:name w:val="Odrážky"/>
    <w:basedOn w:val="Normln"/>
    <w:rsid w:val="00D46662"/>
    <w:pPr>
      <w:numPr>
        <w:numId w:val="2"/>
      </w:numPr>
      <w:tabs>
        <w:tab w:val="left" w:pos="1151"/>
      </w:tabs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D46662"/>
    <w:pPr>
      <w:spacing w:before="60" w:after="60" w:line="240" w:lineRule="auto"/>
      <w:ind w:left="1151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46662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rsid w:val="00D46662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46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666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2E3D80"/>
    <w:pPr>
      <w:tabs>
        <w:tab w:val="center" w:pos="4536"/>
        <w:tab w:val="right" w:pos="9072"/>
      </w:tabs>
      <w:spacing w:after="240" w:line="240" w:lineRule="auto"/>
      <w:ind w:left="567" w:firstLine="851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2E3D80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2E3D80"/>
    <w:pPr>
      <w:tabs>
        <w:tab w:val="center" w:pos="4536"/>
        <w:tab w:val="right" w:pos="9072"/>
      </w:tabs>
      <w:spacing w:after="240" w:line="240" w:lineRule="auto"/>
      <w:ind w:left="567" w:firstLine="851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E3D80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2E3D80"/>
  </w:style>
  <w:style w:type="paragraph" w:styleId="Obsah1">
    <w:name w:val="toc 1"/>
    <w:basedOn w:val="Normln"/>
    <w:next w:val="Normln"/>
    <w:autoRedefine/>
    <w:uiPriority w:val="39"/>
    <w:unhideWhenUsed/>
    <w:rsid w:val="00F00B35"/>
    <w:pPr>
      <w:tabs>
        <w:tab w:val="left" w:pos="440"/>
        <w:tab w:val="right" w:leader="dot" w:pos="9062"/>
      </w:tabs>
      <w:spacing w:after="20"/>
    </w:pPr>
    <w:rPr>
      <w:rFonts w:cs="Arial"/>
      <w:b/>
      <w:szCs w:val="36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F00B35"/>
    <w:pPr>
      <w:tabs>
        <w:tab w:val="left" w:pos="880"/>
        <w:tab w:val="right" w:leader="dot" w:pos="9062"/>
      </w:tabs>
      <w:spacing w:after="0" w:line="240" w:lineRule="auto"/>
      <w:ind w:left="170"/>
    </w:pPr>
  </w:style>
  <w:style w:type="paragraph" w:styleId="Obsah3">
    <w:name w:val="toc 3"/>
    <w:basedOn w:val="Normln"/>
    <w:next w:val="Normln"/>
    <w:autoRedefine/>
    <w:uiPriority w:val="39"/>
    <w:unhideWhenUsed/>
    <w:rsid w:val="00F00B35"/>
    <w:pPr>
      <w:spacing w:after="0" w:line="240" w:lineRule="auto"/>
      <w:ind w:left="340"/>
    </w:pPr>
  </w:style>
  <w:style w:type="character" w:styleId="Hypertextovodkaz">
    <w:name w:val="Hyperlink"/>
    <w:basedOn w:val="Standardnpsmoodstavce"/>
    <w:uiPriority w:val="99"/>
    <w:unhideWhenUsed/>
    <w:rsid w:val="002E3D80"/>
    <w:rPr>
      <w:color w:val="0000FF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656A92"/>
    <w:pPr>
      <w:tabs>
        <w:tab w:val="left" w:pos="1540"/>
        <w:tab w:val="right" w:leader="dot" w:pos="9062"/>
      </w:tabs>
      <w:spacing w:after="0"/>
    </w:pPr>
  </w:style>
  <w:style w:type="paragraph" w:styleId="Bezmezer">
    <w:name w:val="No Spacing"/>
    <w:uiPriority w:val="1"/>
    <w:qFormat/>
    <w:rsid w:val="00872CB7"/>
    <w:pPr>
      <w:ind w:firstLine="340"/>
    </w:pPr>
    <w:rPr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BA698C"/>
    <w:rPr>
      <w:color w:val="808080"/>
    </w:rPr>
  </w:style>
  <w:style w:type="character" w:customStyle="1" w:styleId="Styl1">
    <w:name w:val="Styl1"/>
    <w:basedOn w:val="Standardnpsmoodstavce"/>
    <w:uiPriority w:val="1"/>
    <w:rsid w:val="003B6A8F"/>
    <w:rPr>
      <w:rFonts w:ascii="Calibri" w:hAnsi="Calibri"/>
      <w:b/>
      <w:sz w:val="32"/>
    </w:rPr>
  </w:style>
  <w:style w:type="paragraph" w:customStyle="1" w:styleId="Blok">
    <w:name w:val="Blok"/>
    <w:basedOn w:val="Normln"/>
    <w:rsid w:val="004479E6"/>
    <w:pPr>
      <w:spacing w:before="60" w:after="60" w:line="240" w:lineRule="auto"/>
      <w:ind w:left="1151" w:firstLine="0"/>
    </w:pPr>
    <w:rPr>
      <w:rFonts w:ascii="Arial" w:eastAsiaTheme="minorHAnsi" w:hAnsi="Arial" w:cs="Arial"/>
      <w:sz w:val="20"/>
      <w:szCs w:val="20"/>
      <w:lang w:eastAsia="cs-CZ"/>
    </w:rPr>
  </w:style>
  <w:style w:type="paragraph" w:styleId="Normlnodsazen">
    <w:name w:val="Normal Indent"/>
    <w:aliases w:val="Normální odsazený-egs"/>
    <w:basedOn w:val="Normln"/>
    <w:link w:val="NormlnodsazenChar"/>
    <w:rsid w:val="004479E6"/>
    <w:pPr>
      <w:spacing w:after="240" w:line="240" w:lineRule="auto"/>
      <w:ind w:left="567" w:firstLine="851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NormlnodsazenChar">
    <w:name w:val="Normální odsazený Char"/>
    <w:aliases w:val="Normální odsazený-egs Char"/>
    <w:basedOn w:val="Standardnpsmoodstavce"/>
    <w:link w:val="Normlnodsazen"/>
    <w:rsid w:val="004479E6"/>
    <w:rPr>
      <w:rFonts w:ascii="Arial" w:eastAsia="Times New Roman" w:hAnsi="Arial"/>
    </w:rPr>
  </w:style>
  <w:style w:type="paragraph" w:customStyle="1" w:styleId="Zkladntext21">
    <w:name w:val="Základní text 21"/>
    <w:basedOn w:val="Normln"/>
    <w:rsid w:val="004479E6"/>
    <w:pPr>
      <w:overflowPunct w:val="0"/>
      <w:autoSpaceDE w:val="0"/>
      <w:autoSpaceDN w:val="0"/>
      <w:adjustRightInd w:val="0"/>
      <w:spacing w:after="120" w:line="240" w:lineRule="auto"/>
      <w:ind w:left="283" w:firstLine="851"/>
      <w:textAlignment w:val="baseline"/>
    </w:pPr>
    <w:rPr>
      <w:rFonts w:ascii="Arial" w:eastAsia="Times New Roman" w:hAnsi="Arial"/>
      <w:sz w:val="20"/>
      <w:szCs w:val="20"/>
      <w:lang w:eastAsia="cs-CZ"/>
    </w:rPr>
  </w:style>
  <w:style w:type="paragraph" w:customStyle="1" w:styleId="Text">
    <w:name w:val="Text"/>
    <w:basedOn w:val="Normln"/>
    <w:rsid w:val="004479E6"/>
    <w:pPr>
      <w:widowControl w:val="0"/>
      <w:spacing w:after="0" w:line="288" w:lineRule="auto"/>
      <w:ind w:firstLine="850"/>
    </w:pPr>
    <w:rPr>
      <w:rFonts w:ascii="Arial" w:eastAsia="Times New Roman" w:hAnsi="Arial"/>
      <w:sz w:val="20"/>
      <w:szCs w:val="20"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4479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4479E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33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352;ablony\Technick&#225;%20zpr&#225;v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8BF715F6D6D44C3BDD3DDD10B4337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0148DF-823B-4945-A796-E6CDE59D1FA7}"/>
      </w:docPartPr>
      <w:docPartBody>
        <w:p w:rsidR="006800CF" w:rsidRDefault="006800CF">
          <w:pPr>
            <w:pStyle w:val="88BF715F6D6D44C3BDD3DDD10B433713"/>
          </w:pPr>
          <w:r w:rsidRPr="00CE67D9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800CF"/>
    <w:rsid w:val="00172C21"/>
    <w:rsid w:val="006800CF"/>
    <w:rsid w:val="00A87C6F"/>
    <w:rsid w:val="00E0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00C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800CF"/>
    <w:rPr>
      <w:color w:val="808080"/>
    </w:rPr>
  </w:style>
  <w:style w:type="paragraph" w:customStyle="1" w:styleId="C8B15561F01A4B578234B779B44FCA2A">
    <w:name w:val="C8B15561F01A4B578234B779B44FCA2A"/>
    <w:rsid w:val="006800CF"/>
  </w:style>
  <w:style w:type="paragraph" w:customStyle="1" w:styleId="8958DED6930047B3A1113FBD103EE4F7">
    <w:name w:val="8958DED6930047B3A1113FBD103EE4F7"/>
    <w:rsid w:val="006800CF"/>
  </w:style>
  <w:style w:type="paragraph" w:customStyle="1" w:styleId="B3AEC3459D3843C5BC5D9601E03BC57D">
    <w:name w:val="B3AEC3459D3843C5BC5D9601E03BC57D"/>
    <w:rsid w:val="006800CF"/>
  </w:style>
  <w:style w:type="paragraph" w:customStyle="1" w:styleId="88BF715F6D6D44C3BDD3DDD10B433713">
    <w:name w:val="88BF715F6D6D44C3BDD3DDD10B433713"/>
    <w:rsid w:val="006800CF"/>
  </w:style>
  <w:style w:type="paragraph" w:customStyle="1" w:styleId="2C15EF4FDE0D4B768162FAE69E7C625F">
    <w:name w:val="2C15EF4FDE0D4B768162FAE69E7C625F"/>
    <w:rsid w:val="006800CF"/>
  </w:style>
  <w:style w:type="paragraph" w:customStyle="1" w:styleId="E47E4CBF8659415AB6C1AB37510CBE70">
    <w:name w:val="E47E4CBF8659415AB6C1AB37510CBE70"/>
    <w:rsid w:val="006800CF"/>
  </w:style>
  <w:style w:type="paragraph" w:customStyle="1" w:styleId="1A3D8A42CC4F47C2BF8E9EB2F7C0501A">
    <w:name w:val="1A3D8A42CC4F47C2BF8E9EB2F7C0501A"/>
    <w:rsid w:val="006800C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1289D-C070-4EBF-9861-41A50C8DF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Technická zpráva</Template>
  <TotalTime>74</TotalTime>
  <Pages>3</Pages>
  <Words>387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Dita Doležalová</dc:creator>
  <cp:lastModifiedBy>Ing. Dita Doležalová</cp:lastModifiedBy>
  <cp:revision>10</cp:revision>
  <cp:lastPrinted>2011-09-07T09:48:00Z</cp:lastPrinted>
  <dcterms:created xsi:type="dcterms:W3CDTF">2016-04-12T14:20:00Z</dcterms:created>
  <dcterms:modified xsi:type="dcterms:W3CDTF">2016-09-15T09:31:00Z</dcterms:modified>
</cp:coreProperties>
</file>