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DC94925" w14:textId="4A701610" w:rsidR="00672E31" w:rsidRPr="00B10E46" w:rsidRDefault="00C50F0E" w:rsidP="00672E31">
      <w:pPr>
        <w:ind w:left="2124" w:hanging="2124"/>
        <w:rPr>
          <w:b/>
          <w:i/>
          <w:iCs/>
        </w:rPr>
      </w:pPr>
      <w:r w:rsidRPr="00020F74">
        <w:rPr>
          <w:szCs w:val="22"/>
        </w:rPr>
        <w:t>Kupní s</w:t>
      </w:r>
      <w:r w:rsidR="001960F7" w:rsidRPr="00020F74">
        <w:rPr>
          <w:szCs w:val="22"/>
        </w:rPr>
        <w:t>mlouva</w:t>
      </w:r>
      <w:r w:rsidRPr="00020F74">
        <w:rPr>
          <w:szCs w:val="22"/>
        </w:rPr>
        <w:t>:</w:t>
      </w:r>
      <w:r>
        <w:rPr>
          <w:szCs w:val="22"/>
        </w:rPr>
        <w:t xml:space="preserve"> </w:t>
      </w:r>
      <w:r>
        <w:rPr>
          <w:szCs w:val="22"/>
        </w:rPr>
        <w:tab/>
      </w:r>
      <w:r w:rsidR="00364FBB" w:rsidRPr="00C120E3">
        <w:rPr>
          <w:b/>
          <w:sz w:val="28"/>
          <w:szCs w:val="28"/>
        </w:rPr>
        <w:t>„</w:t>
      </w:r>
      <w:r w:rsidR="003D718B" w:rsidRPr="0009632B">
        <w:rPr>
          <w:b/>
          <w:sz w:val="28"/>
          <w:szCs w:val="28"/>
        </w:rPr>
        <w:t>Dodá</w:t>
      </w:r>
      <w:r w:rsidR="003D718B">
        <w:rPr>
          <w:b/>
          <w:sz w:val="28"/>
          <w:szCs w:val="28"/>
        </w:rPr>
        <w:t>vka</w:t>
      </w:r>
      <w:r w:rsidR="003D718B" w:rsidRPr="0009632B">
        <w:rPr>
          <w:b/>
          <w:sz w:val="28"/>
          <w:szCs w:val="28"/>
        </w:rPr>
        <w:t xml:space="preserve"> </w:t>
      </w:r>
      <w:r w:rsidR="0009632B" w:rsidRPr="0009632B">
        <w:rPr>
          <w:b/>
          <w:sz w:val="28"/>
          <w:szCs w:val="28"/>
        </w:rPr>
        <w:t xml:space="preserve">1 kusu elektrického </w:t>
      </w:r>
      <w:proofErr w:type="spellStart"/>
      <w:r w:rsidR="0009632B" w:rsidRPr="0009632B">
        <w:rPr>
          <w:b/>
          <w:sz w:val="28"/>
          <w:szCs w:val="28"/>
        </w:rPr>
        <w:t>konvektomatu</w:t>
      </w:r>
      <w:proofErr w:type="spellEnd"/>
      <w:r w:rsidR="00672E31" w:rsidRPr="00C120E3">
        <w:rPr>
          <w:b/>
          <w:sz w:val="28"/>
          <w:szCs w:val="28"/>
        </w:rPr>
        <w:t>“</w:t>
      </w:r>
      <w:r w:rsidR="00EA01D2">
        <w:rPr>
          <w:b/>
          <w:sz w:val="28"/>
          <w:szCs w:val="28"/>
        </w:rPr>
        <w:t xml:space="preserve"> </w:t>
      </w:r>
    </w:p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</w:p>
    <w:p w14:paraId="1CA30CA6" w14:textId="1E277E47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EA01D2" w:rsidRPr="00020F74">
        <w:rPr>
          <w:szCs w:val="22"/>
        </w:rPr>
        <w:t>DOD20</w:t>
      </w:r>
      <w:r w:rsidR="00EA49DC">
        <w:rPr>
          <w:szCs w:val="22"/>
        </w:rPr>
        <w:t>2</w:t>
      </w:r>
      <w:r w:rsidR="003C6034">
        <w:rPr>
          <w:szCs w:val="22"/>
        </w:rPr>
        <w:t>2</w:t>
      </w:r>
      <w:r w:rsidR="00336C40">
        <w:rPr>
          <w:szCs w:val="22"/>
        </w:rPr>
        <w:t>1184</w:t>
      </w:r>
    </w:p>
    <w:p w14:paraId="3628EAFC" w14:textId="01C798C1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="00661ED5">
        <w:rPr>
          <w:szCs w:val="22"/>
        </w:rPr>
        <w:t>ho</w:t>
      </w:r>
      <w:bookmarkStart w:id="0" w:name="_GoBack"/>
      <w:bookmarkEnd w:id="0"/>
      <w:r w:rsidRPr="00020F74">
        <w:rPr>
          <w:szCs w:val="22"/>
        </w:rPr>
        <w:t xml:space="preserve">: </w:t>
      </w:r>
      <w:r w:rsidR="00FF6D80" w:rsidRPr="00020F74">
        <w:rPr>
          <w:szCs w:val="22"/>
        </w:rPr>
        <w:tab/>
      </w:r>
      <w:r w:rsidR="00FF6D80" w:rsidRPr="00020F74">
        <w:rPr>
          <w:i/>
          <w:color w:val="00B0F0"/>
          <w:szCs w:val="22"/>
        </w:rPr>
        <w:t xml:space="preserve">(POZN. Doplní </w:t>
      </w:r>
      <w:r w:rsidR="0098362F" w:rsidRPr="00020F74">
        <w:rPr>
          <w:i/>
          <w:color w:val="00B0F0"/>
          <w:szCs w:val="22"/>
        </w:rPr>
        <w:t>prodávající</w:t>
      </w:r>
      <w:r w:rsidR="00FF6D80" w:rsidRPr="00020F74">
        <w:rPr>
          <w:i/>
          <w:color w:val="00B0F0"/>
          <w:szCs w:val="22"/>
        </w:rPr>
        <w:t>, poté poznámku vymažte)</w:t>
      </w:r>
    </w:p>
    <w:p w14:paraId="5ACBA59B" w14:textId="54EEA0EB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61BC5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585C03FF" w14:textId="0CBD6E84" w:rsidR="003D718B" w:rsidRDefault="003D718B" w:rsidP="003D718B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 xml:space="preserve">POZN. Pokud </w:t>
      </w:r>
      <w:r>
        <w:rPr>
          <w:i/>
          <w:iCs/>
          <w:color w:val="00B0F0"/>
          <w:sz w:val="22"/>
          <w:szCs w:val="22"/>
        </w:rPr>
        <w:t>prodávající</w:t>
      </w:r>
      <w:r w:rsidRPr="00AE20F6">
        <w:rPr>
          <w:i/>
          <w:iCs/>
          <w:color w:val="00B0F0"/>
          <w:sz w:val="22"/>
          <w:szCs w:val="22"/>
        </w:rPr>
        <w:t xml:space="preserve">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61A02944" w14:textId="77777777" w:rsidR="003D718B" w:rsidRPr="00FF0865" w:rsidRDefault="003D718B" w:rsidP="00FF0865"/>
    <w:p w14:paraId="519CFFE7" w14:textId="490B4345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3D718B">
        <w:rPr>
          <w:i/>
          <w:iCs/>
          <w:color w:val="00B0F0"/>
          <w:sz w:val="22"/>
          <w:szCs w:val="22"/>
        </w:rPr>
        <w:t>prodávající</w:t>
      </w:r>
      <w:r w:rsidR="003D718B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01B14828" w:rsidR="00AE049C" w:rsidRPr="00020F7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 xml:space="preserve">………(POZN.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07FB01A5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020F74" w:rsidRDefault="00D675BC" w:rsidP="00D675BC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14:paraId="2B29F53B" w14:textId="0929E6C0" w:rsidR="00D675BC" w:rsidRPr="00020F74" w:rsidRDefault="00D675BC" w:rsidP="00D675BC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 xml:space="preserve">oprávněného zástupce </w:t>
      </w:r>
      <w:r w:rsidR="0098362F" w:rsidRPr="00020F74">
        <w:rPr>
          <w:i/>
          <w:iCs/>
          <w:szCs w:val="22"/>
        </w:rPr>
        <w:t>prodávajícího</w:t>
      </w:r>
    </w:p>
    <w:p w14:paraId="575B3D9F" w14:textId="08BA7A94" w:rsidR="00AE049C" w:rsidRPr="001960F7" w:rsidRDefault="00D675BC" w:rsidP="00BF46BD">
      <w:pPr>
        <w:pStyle w:val="Textkomente"/>
        <w:ind w:left="4260" w:firstLine="696"/>
      </w:pPr>
      <w:r w:rsidRPr="00020F74">
        <w:rPr>
          <w:i/>
          <w:color w:val="00B0F0"/>
          <w:sz w:val="22"/>
          <w:szCs w:val="22"/>
        </w:rPr>
        <w:t xml:space="preserve">(POZN. Doplní </w:t>
      </w:r>
      <w:r w:rsidR="0098362F" w:rsidRPr="00020F74">
        <w:rPr>
          <w:i/>
          <w:color w:val="00B0F0"/>
          <w:sz w:val="22"/>
          <w:szCs w:val="22"/>
        </w:rPr>
        <w:t>prodávající</w:t>
      </w:r>
      <w:r w:rsidRPr="00020F74">
        <w:rPr>
          <w:i/>
          <w:color w:val="00B0F0"/>
          <w:sz w:val="22"/>
          <w:szCs w:val="22"/>
        </w:rPr>
        <w:t>, poté poznámku vymažte)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60171" w14:textId="77777777" w:rsidR="00D87CEB" w:rsidRDefault="00D87CEB" w:rsidP="00360830">
      <w:r>
        <w:separator/>
      </w:r>
    </w:p>
  </w:endnote>
  <w:endnote w:type="continuationSeparator" w:id="0">
    <w:p w14:paraId="50DCC265" w14:textId="77777777" w:rsidR="00D87CEB" w:rsidRDefault="00D87CE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8398A" w14:textId="77777777" w:rsidR="00D87CEB" w:rsidRDefault="00D87CEB" w:rsidP="00360830">
      <w:r>
        <w:separator/>
      </w:r>
    </w:p>
  </w:footnote>
  <w:footnote w:type="continuationSeparator" w:id="0">
    <w:p w14:paraId="61086A65" w14:textId="77777777" w:rsidR="00D87CEB" w:rsidRDefault="00D87CE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6B4AD314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98503A">
      <w:rPr>
        <w:rFonts w:ascii="Times New Roman" w:hAnsi="Times New Roman" w:cs="Times New Roman"/>
        <w:i/>
      </w:rPr>
      <w:t>5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94C52"/>
    <w:rsid w:val="0009632B"/>
    <w:rsid w:val="000A59BF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417F"/>
    <w:rsid w:val="0029663E"/>
    <w:rsid w:val="002A1E34"/>
    <w:rsid w:val="002A4BBF"/>
    <w:rsid w:val="002B5626"/>
    <w:rsid w:val="002B73A0"/>
    <w:rsid w:val="002C08F2"/>
    <w:rsid w:val="002E3631"/>
    <w:rsid w:val="002E56D4"/>
    <w:rsid w:val="003008B5"/>
    <w:rsid w:val="003078A2"/>
    <w:rsid w:val="00320363"/>
    <w:rsid w:val="00336C40"/>
    <w:rsid w:val="00360830"/>
    <w:rsid w:val="00361ACD"/>
    <w:rsid w:val="00362826"/>
    <w:rsid w:val="00364FBB"/>
    <w:rsid w:val="00366D49"/>
    <w:rsid w:val="00382B24"/>
    <w:rsid w:val="003972B7"/>
    <w:rsid w:val="003A0959"/>
    <w:rsid w:val="003B74C1"/>
    <w:rsid w:val="003C0EB6"/>
    <w:rsid w:val="003C1A66"/>
    <w:rsid w:val="003C6034"/>
    <w:rsid w:val="003D02B6"/>
    <w:rsid w:val="003D718B"/>
    <w:rsid w:val="003E0F7C"/>
    <w:rsid w:val="003F2FA4"/>
    <w:rsid w:val="003F530B"/>
    <w:rsid w:val="003F63F7"/>
    <w:rsid w:val="00413364"/>
    <w:rsid w:val="004228E1"/>
    <w:rsid w:val="00432DB6"/>
    <w:rsid w:val="00450110"/>
    <w:rsid w:val="00461BC5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D2FE6"/>
    <w:rsid w:val="005F709A"/>
    <w:rsid w:val="00614136"/>
    <w:rsid w:val="006207E2"/>
    <w:rsid w:val="00626E50"/>
    <w:rsid w:val="00644EA3"/>
    <w:rsid w:val="006470C8"/>
    <w:rsid w:val="0065709A"/>
    <w:rsid w:val="00661ED5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F0855"/>
    <w:rsid w:val="008F0EEE"/>
    <w:rsid w:val="00904DA8"/>
    <w:rsid w:val="009163F5"/>
    <w:rsid w:val="0092676A"/>
    <w:rsid w:val="00932BB7"/>
    <w:rsid w:val="0095056E"/>
    <w:rsid w:val="00954B21"/>
    <w:rsid w:val="0096124D"/>
    <w:rsid w:val="00962141"/>
    <w:rsid w:val="00966664"/>
    <w:rsid w:val="0098101F"/>
    <w:rsid w:val="0098362F"/>
    <w:rsid w:val="0098503A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46BD"/>
    <w:rsid w:val="00BF6062"/>
    <w:rsid w:val="00C120E3"/>
    <w:rsid w:val="00C162A1"/>
    <w:rsid w:val="00C21181"/>
    <w:rsid w:val="00C21404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36EDF"/>
    <w:rsid w:val="00D57D52"/>
    <w:rsid w:val="00D63E1A"/>
    <w:rsid w:val="00D675BC"/>
    <w:rsid w:val="00D87CEB"/>
    <w:rsid w:val="00D944C9"/>
    <w:rsid w:val="00DB4A5A"/>
    <w:rsid w:val="00DB64BA"/>
    <w:rsid w:val="00DB6A28"/>
    <w:rsid w:val="00DE6A02"/>
    <w:rsid w:val="00E029BB"/>
    <w:rsid w:val="00E04FC0"/>
    <w:rsid w:val="00E0774F"/>
    <w:rsid w:val="00E13B45"/>
    <w:rsid w:val="00E32369"/>
    <w:rsid w:val="00E367B5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6EA"/>
    <w:rsid w:val="00F44EC0"/>
    <w:rsid w:val="00F539F2"/>
    <w:rsid w:val="00F56448"/>
    <w:rsid w:val="00F92F50"/>
    <w:rsid w:val="00F94B91"/>
    <w:rsid w:val="00F97F7F"/>
    <w:rsid w:val="00FA5368"/>
    <w:rsid w:val="00FD620A"/>
    <w:rsid w:val="00FF0865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D2187-D76C-4C01-96C2-66EA70B9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4</cp:revision>
  <cp:lastPrinted>2011-01-11T13:57:00Z</cp:lastPrinted>
  <dcterms:created xsi:type="dcterms:W3CDTF">2022-06-17T07:38:00Z</dcterms:created>
  <dcterms:modified xsi:type="dcterms:W3CDTF">2022-06-17T10:58:00Z</dcterms:modified>
</cp:coreProperties>
</file>