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635/1b, Přerov I-Město, 750 02 Přerov</w:t>
      </w:r>
    </w:p>
    <w:p w14:paraId="08CB0A3F" w14:textId="77777777" w:rsidR="005C3824" w:rsidRPr="00682D8B" w:rsidRDefault="005571A5" w:rsidP="005C3824">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005C3824" w:rsidRPr="00682D8B">
        <w:rPr>
          <w:rFonts w:ascii="Calibri" w:hAnsi="Calibri"/>
          <w:sz w:val="22"/>
          <w:szCs w:val="22"/>
        </w:rPr>
        <w:t>Bc. Jiřím Jarkovským, předsedou představenstva</w:t>
      </w:r>
    </w:p>
    <w:p w14:paraId="2451BEA2" w14:textId="7054D3FF" w:rsidR="005571A5" w:rsidRDefault="005C3824" w:rsidP="005C3824">
      <w:pPr>
        <w:ind w:left="708" w:firstLine="708"/>
        <w:jc w:val="both"/>
        <w:rPr>
          <w:rFonts w:ascii="Calibri" w:hAnsi="Calibri"/>
          <w:sz w:val="22"/>
          <w:szCs w:val="22"/>
        </w:rPr>
      </w:pPr>
      <w:r w:rsidRPr="00682D8B">
        <w:rPr>
          <w:rFonts w:ascii="Calibri" w:hAnsi="Calibri"/>
          <w:sz w:val="22"/>
          <w:szCs w:val="22"/>
        </w:rPr>
        <w:t xml:space="preserve">Ing. </w:t>
      </w:r>
      <w:r>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7E664DE6" w14:textId="77777777" w:rsidR="005C3824" w:rsidRPr="00CE72FD" w:rsidRDefault="005C3824" w:rsidP="005C3824">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68B4BAE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w:t>
      </w:r>
      <w:r w:rsidR="00DE6439">
        <w:rPr>
          <w:rFonts w:asciiTheme="minorHAnsi" w:hAnsiTheme="minorHAnsi" w:cstheme="minorHAnsi"/>
          <w:sz w:val="22"/>
          <w:szCs w:val="22"/>
        </w:rPr>
        <w:t>,</w:t>
      </w:r>
      <w:r w:rsidR="00006D71">
        <w:rPr>
          <w:rFonts w:asciiTheme="minorHAnsi" w:hAnsiTheme="minorHAnsi" w:cstheme="minorHAnsi"/>
          <w:sz w:val="22"/>
          <w:szCs w:val="22"/>
        </w:rPr>
        <w:t xml:space="preserve"> rozsah prací</w:t>
      </w:r>
      <w:r w:rsidR="00DE6439">
        <w:rPr>
          <w:rFonts w:asciiTheme="minorHAnsi" w:hAnsiTheme="minorHAnsi" w:cstheme="minorHAnsi"/>
          <w:sz w:val="22"/>
          <w:szCs w:val="22"/>
        </w:rPr>
        <w:t xml:space="preserve"> a jejich ceník</w:t>
      </w:r>
      <w:r w:rsidR="00006D71">
        <w:rPr>
          <w:rFonts w:asciiTheme="minorHAnsi" w:hAnsiTheme="minorHAnsi" w:cstheme="minorHAnsi"/>
          <w:sz w:val="22"/>
          <w:szCs w:val="22"/>
        </w:rPr>
        <w:t xml:space="preserve">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635/1b,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837D8">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F837D8">
      <w:pPr>
        <w:pStyle w:val="Odstavecseseznamem"/>
        <w:numPr>
          <w:ilvl w:val="0"/>
          <w:numId w:val="1"/>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837D8">
      <w:pPr>
        <w:pStyle w:val="Odstavecseseznamem"/>
        <w:numPr>
          <w:ilvl w:val="1"/>
          <w:numId w:val="10"/>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r w:rsidR="00A07C6F" w:rsidRPr="00F065A7">
        <w:rPr>
          <w:rFonts w:asciiTheme="minorHAnsi" w:hAnsiTheme="minorHAnsi"/>
          <w:sz w:val="22"/>
          <w:szCs w:val="22"/>
        </w:rPr>
        <w:t>10</w:t>
      </w:r>
      <w:r w:rsidR="00431FAC" w:rsidRPr="00F065A7">
        <w:rPr>
          <w:rFonts w:asciiTheme="minorHAnsi" w:hAnsiTheme="minorHAnsi"/>
          <w:sz w:val="22"/>
          <w:szCs w:val="22"/>
        </w:rPr>
        <w:t xml:space="preserve">.000.000,-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109 a 109a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837D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ve výši 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100.</w:t>
      </w:r>
      <w:r w:rsidR="005F07AB" w:rsidRPr="00437B35">
        <w:rPr>
          <w:rFonts w:asciiTheme="minorHAnsi" w:hAnsiTheme="minorHAnsi"/>
          <w:sz w:val="22"/>
          <w:szCs w:val="22"/>
        </w:rPr>
        <w:t>000</w:t>
      </w:r>
      <w:r w:rsidR="00A024BE" w:rsidRPr="00437B35">
        <w:rPr>
          <w:rFonts w:asciiTheme="minorHAnsi" w:hAnsiTheme="minorHAnsi"/>
          <w:sz w:val="22"/>
          <w:szCs w:val="22"/>
        </w:rPr>
        <w:t>,-</w:t>
      </w:r>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r>
        <w:rPr>
          <w:rFonts w:ascii="Calibri" w:hAnsi="Calibri" w:cs="Arial"/>
          <w:iCs/>
          <w:kern w:val="1"/>
          <w:sz w:val="22"/>
          <w:szCs w:val="22"/>
        </w:rPr>
        <w:t>1</w:t>
      </w:r>
      <w:r w:rsidRPr="00E958B1">
        <w:rPr>
          <w:rFonts w:ascii="Calibri" w:hAnsi="Calibri" w:cs="Arial"/>
          <w:iCs/>
          <w:kern w:val="1"/>
          <w:sz w:val="22"/>
          <w:szCs w:val="22"/>
        </w:rPr>
        <w:t xml:space="preserve">00.000,-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5.000,-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nateli smluvní pokutu ve výši 100.000,-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65A68005"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8E50A6">
        <w:rPr>
          <w:rFonts w:asciiTheme="minorHAnsi" w:hAnsiTheme="minorHAnsi" w:cstheme="minorHAnsi"/>
          <w:kern w:val="1"/>
          <w:sz w:val="22"/>
          <w:szCs w:val="22"/>
        </w:rPr>
        <w:t>5 000 0</w:t>
      </w:r>
      <w:r w:rsidR="00E772EA">
        <w:rPr>
          <w:rFonts w:asciiTheme="minorHAnsi" w:hAnsiTheme="minorHAnsi" w:cstheme="minorHAnsi"/>
          <w:kern w:val="1"/>
          <w:sz w:val="22"/>
          <w:szCs w:val="22"/>
        </w:rPr>
        <w:t>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3210FCC" w14:textId="77777777" w:rsidR="005C3824" w:rsidRPr="00DE1276" w:rsidRDefault="005C3824" w:rsidP="005C3824">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2667C5C6" w14:textId="77777777" w:rsidR="005C3824" w:rsidRPr="0016580D" w:rsidRDefault="005C3824" w:rsidP="005C3824">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761B0D67" w14:textId="77777777" w:rsidR="005C3824" w:rsidRDefault="005C3824" w:rsidP="005C3824">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70D427F" w14:textId="77777777" w:rsidR="00401E6D" w:rsidRDefault="00401E6D" w:rsidP="00AB03C1">
            <w:pPr>
              <w:spacing w:before="60"/>
              <w:jc w:val="both"/>
              <w:rPr>
                <w:rFonts w:ascii="Calibri" w:hAnsi="Calibri"/>
                <w:sz w:val="22"/>
                <w:szCs w:val="22"/>
              </w:rPr>
            </w:pPr>
          </w:p>
          <w:p w14:paraId="762CF8BC" w14:textId="77777777" w:rsidR="005C3824" w:rsidRDefault="005C3824" w:rsidP="005C3824">
            <w:pPr>
              <w:pBdr>
                <w:bottom w:val="single" w:sz="12" w:space="1" w:color="auto"/>
              </w:pBdr>
              <w:suppressAutoHyphens/>
              <w:overflowPunct w:val="0"/>
              <w:autoSpaceDE w:val="0"/>
              <w:jc w:val="center"/>
              <w:textAlignment w:val="baseline"/>
              <w:rPr>
                <w:rFonts w:ascii="Calibri" w:hAnsi="Calibri"/>
                <w:sz w:val="22"/>
                <w:szCs w:val="22"/>
              </w:rPr>
            </w:pPr>
          </w:p>
          <w:p w14:paraId="188B251E" w14:textId="77777777" w:rsidR="005C3824" w:rsidRDefault="005C3824" w:rsidP="005C3824">
            <w:pPr>
              <w:pBdr>
                <w:bottom w:val="single" w:sz="12" w:space="1" w:color="auto"/>
              </w:pBdr>
              <w:suppressAutoHyphens/>
              <w:overflowPunct w:val="0"/>
              <w:autoSpaceDE w:val="0"/>
              <w:jc w:val="center"/>
              <w:textAlignment w:val="baseline"/>
              <w:rPr>
                <w:rFonts w:ascii="Calibri" w:hAnsi="Calibri"/>
                <w:sz w:val="22"/>
                <w:szCs w:val="22"/>
              </w:rPr>
            </w:pPr>
          </w:p>
          <w:p w14:paraId="18B0878A" w14:textId="77777777" w:rsidR="005C3824" w:rsidRDefault="005C3824" w:rsidP="005C3824">
            <w:pPr>
              <w:pBdr>
                <w:bottom w:val="single" w:sz="12" w:space="1" w:color="auto"/>
              </w:pBdr>
              <w:suppressAutoHyphens/>
              <w:overflowPunct w:val="0"/>
              <w:autoSpaceDE w:val="0"/>
              <w:jc w:val="center"/>
              <w:textAlignment w:val="baseline"/>
              <w:rPr>
                <w:rFonts w:ascii="Calibri" w:hAnsi="Calibri"/>
                <w:sz w:val="22"/>
                <w:szCs w:val="22"/>
              </w:rPr>
            </w:pPr>
          </w:p>
          <w:p w14:paraId="4DE90A30" w14:textId="77777777" w:rsidR="005C3824" w:rsidRDefault="005C3824" w:rsidP="005C3824">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038B12D" w14:textId="77777777" w:rsidR="005C3824" w:rsidRPr="0016580D" w:rsidRDefault="005C3824" w:rsidP="005C3824">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Ing. Martin Krejčík</w:t>
            </w:r>
          </w:p>
          <w:p w14:paraId="64AF53E6" w14:textId="19F1C7BE" w:rsidR="005C3824" w:rsidRPr="009A38DB" w:rsidRDefault="005C3824" w:rsidP="005C3824">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5C3824">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3824"/>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0A6"/>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3BB"/>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53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6439"/>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5573</Words>
  <Characters>33075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9</cp:revision>
  <cp:lastPrinted>2021-09-17T07:05:00Z</cp:lastPrinted>
  <dcterms:created xsi:type="dcterms:W3CDTF">2024-02-01T10:45:00Z</dcterms:created>
  <dcterms:modified xsi:type="dcterms:W3CDTF">2024-02-09T11:56:00Z</dcterms:modified>
</cp:coreProperties>
</file>