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8D8" w:rsidRDefault="00F928D8" w:rsidP="00815E98">
      <w:pPr>
        <w:pStyle w:val="Textdopisu"/>
        <w:rPr>
          <w:sz w:val="16"/>
          <w:szCs w:val="16"/>
        </w:rPr>
      </w:pPr>
    </w:p>
    <w:p w:rsidR="00F928D8" w:rsidRDefault="00F928D8" w:rsidP="00815E98">
      <w:pPr>
        <w:pStyle w:val="Textdopisu"/>
        <w:rPr>
          <w:sz w:val="16"/>
          <w:szCs w:val="16"/>
        </w:rPr>
      </w:pPr>
    </w:p>
    <w:tbl>
      <w:tblPr>
        <w:tblpPr w:leftFromText="141" w:rightFromText="141" w:vertAnchor="text" w:horzAnchor="margin" w:tblpY="-54"/>
        <w:tblW w:w="95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55"/>
        <w:gridCol w:w="8100"/>
      </w:tblGrid>
      <w:tr w:rsidR="00F928D8" w:rsidRPr="003D1519" w:rsidTr="006225DC">
        <w:trPr>
          <w:trHeight w:val="267"/>
        </w:trPr>
        <w:tc>
          <w:tcPr>
            <w:tcW w:w="9555" w:type="dxa"/>
            <w:gridSpan w:val="2"/>
            <w:vMerge w:val="restart"/>
            <w:tcBorders>
              <w:top w:val="single" w:sz="12" w:space="0" w:color="auto"/>
              <w:left w:val="single" w:sz="12" w:space="0" w:color="auto"/>
              <w:bottom w:val="single" w:sz="6" w:space="0" w:color="auto"/>
              <w:right w:val="single" w:sz="12" w:space="0" w:color="auto"/>
            </w:tcBorders>
            <w:shd w:val="clear" w:color="auto" w:fill="FFFFFF"/>
            <w:noWrap/>
            <w:vAlign w:val="center"/>
          </w:tcPr>
          <w:p w:rsidR="00F928D8" w:rsidRPr="003D1519" w:rsidRDefault="00D203C1" w:rsidP="006225DC">
            <w:pPr>
              <w:jc w:val="center"/>
              <w:rPr>
                <w:b/>
                <w:bCs/>
                <w:sz w:val="22"/>
              </w:rPr>
            </w:pPr>
            <w:r>
              <w:rPr>
                <w:b/>
                <w:bCs/>
                <w:sz w:val="22"/>
                <w:szCs w:val="22"/>
              </w:rPr>
              <w:t>VZOR ČESTNÉ PROHLÁŠENÍ ZÁKLADNÍ ZPŮSOBILOST</w:t>
            </w:r>
          </w:p>
        </w:tc>
      </w:tr>
      <w:tr w:rsidR="00F928D8" w:rsidRPr="003D1519" w:rsidTr="006225DC">
        <w:trPr>
          <w:trHeight w:val="292"/>
        </w:trPr>
        <w:tc>
          <w:tcPr>
            <w:tcW w:w="9555" w:type="dxa"/>
            <w:gridSpan w:val="2"/>
            <w:vMerge/>
            <w:tcBorders>
              <w:top w:val="single" w:sz="6" w:space="0" w:color="auto"/>
              <w:left w:val="single" w:sz="12" w:space="0" w:color="auto"/>
              <w:bottom w:val="single" w:sz="6" w:space="0" w:color="auto"/>
              <w:right w:val="single" w:sz="12" w:space="0" w:color="auto"/>
            </w:tcBorders>
            <w:shd w:val="clear" w:color="auto" w:fill="FFFFFF"/>
            <w:vAlign w:val="center"/>
          </w:tcPr>
          <w:p w:rsidR="00F928D8" w:rsidRPr="003D1519" w:rsidRDefault="00F928D8" w:rsidP="006225DC">
            <w:pPr>
              <w:rPr>
                <w:b/>
                <w:bCs/>
              </w:rPr>
            </w:pPr>
          </w:p>
        </w:tc>
      </w:tr>
      <w:tr w:rsidR="00F928D8" w:rsidRPr="003D1519" w:rsidTr="00886D80">
        <w:trPr>
          <w:trHeight w:val="230"/>
        </w:trPr>
        <w:tc>
          <w:tcPr>
            <w:tcW w:w="9555" w:type="dxa"/>
            <w:gridSpan w:val="2"/>
            <w:vMerge/>
            <w:tcBorders>
              <w:top w:val="single" w:sz="6" w:space="0" w:color="auto"/>
              <w:left w:val="single" w:sz="12" w:space="0" w:color="auto"/>
              <w:bottom w:val="single" w:sz="6" w:space="0" w:color="auto"/>
              <w:right w:val="single" w:sz="12" w:space="0" w:color="auto"/>
            </w:tcBorders>
            <w:shd w:val="clear" w:color="auto" w:fill="FFFFFF"/>
            <w:vAlign w:val="center"/>
          </w:tcPr>
          <w:p w:rsidR="00F928D8" w:rsidRPr="003D1519" w:rsidRDefault="00F928D8" w:rsidP="006225DC">
            <w:pPr>
              <w:rPr>
                <w:b/>
                <w:bCs/>
              </w:rPr>
            </w:pPr>
          </w:p>
        </w:tc>
      </w:tr>
      <w:tr w:rsidR="00F928D8" w:rsidRPr="003D1519" w:rsidTr="00886D80">
        <w:trPr>
          <w:trHeight w:val="255"/>
        </w:trPr>
        <w:tc>
          <w:tcPr>
            <w:tcW w:w="9555" w:type="dxa"/>
            <w:gridSpan w:val="2"/>
            <w:vMerge w:val="restart"/>
            <w:tcBorders>
              <w:top w:val="single" w:sz="6" w:space="0" w:color="auto"/>
              <w:left w:val="single" w:sz="12" w:space="0" w:color="auto"/>
              <w:bottom w:val="single" w:sz="6" w:space="0" w:color="auto"/>
              <w:right w:val="single" w:sz="12" w:space="0" w:color="auto"/>
            </w:tcBorders>
            <w:shd w:val="clear" w:color="auto" w:fill="F2DBDB" w:themeFill="accent2" w:themeFillTint="33"/>
            <w:vAlign w:val="center"/>
          </w:tcPr>
          <w:p w:rsidR="00F928D8" w:rsidRPr="003D1519" w:rsidRDefault="00F928D8" w:rsidP="006225DC">
            <w:pPr>
              <w:jc w:val="center"/>
              <w:rPr>
                <w:b/>
                <w:bCs/>
                <w:szCs w:val="20"/>
              </w:rPr>
            </w:pPr>
            <w:r>
              <w:rPr>
                <w:b/>
                <w:bCs/>
                <w:szCs w:val="20"/>
              </w:rPr>
              <w:t xml:space="preserve">veřejná zakázka malého rozsahu </w:t>
            </w:r>
          </w:p>
        </w:tc>
      </w:tr>
      <w:tr w:rsidR="00F928D8" w:rsidRPr="003D1519" w:rsidTr="00886D80">
        <w:trPr>
          <w:trHeight w:val="230"/>
        </w:trPr>
        <w:tc>
          <w:tcPr>
            <w:tcW w:w="9555" w:type="dxa"/>
            <w:gridSpan w:val="2"/>
            <w:vMerge/>
            <w:tcBorders>
              <w:top w:val="nil"/>
              <w:left w:val="single" w:sz="12" w:space="0" w:color="auto"/>
              <w:bottom w:val="single" w:sz="6" w:space="0" w:color="auto"/>
              <w:right w:val="single" w:sz="12" w:space="0" w:color="auto"/>
            </w:tcBorders>
            <w:shd w:val="clear" w:color="auto" w:fill="F2DBDB" w:themeFill="accent2" w:themeFillTint="33"/>
            <w:vAlign w:val="center"/>
          </w:tcPr>
          <w:p w:rsidR="00F928D8" w:rsidRPr="003D1519" w:rsidRDefault="00F928D8" w:rsidP="006225DC">
            <w:pPr>
              <w:rPr>
                <w:b/>
                <w:bCs/>
                <w:szCs w:val="20"/>
              </w:rPr>
            </w:pPr>
          </w:p>
        </w:tc>
      </w:tr>
      <w:tr w:rsidR="00171691" w:rsidRPr="0025072A" w:rsidTr="00886D80">
        <w:trPr>
          <w:trHeight w:val="255"/>
        </w:trPr>
        <w:tc>
          <w:tcPr>
            <w:tcW w:w="1455" w:type="dxa"/>
            <w:vMerge w:val="restart"/>
            <w:tcBorders>
              <w:top w:val="single" w:sz="6" w:space="0" w:color="auto"/>
              <w:left w:val="single" w:sz="12" w:space="0" w:color="auto"/>
              <w:bottom w:val="single" w:sz="12" w:space="0" w:color="auto"/>
              <w:right w:val="single" w:sz="6" w:space="0" w:color="auto"/>
            </w:tcBorders>
            <w:shd w:val="clear" w:color="auto" w:fill="FFFFFF" w:themeFill="background1"/>
            <w:vAlign w:val="center"/>
          </w:tcPr>
          <w:p w:rsidR="00171691" w:rsidRPr="003D1519" w:rsidRDefault="00171691" w:rsidP="00171691">
            <w:pPr>
              <w:rPr>
                <w:b/>
                <w:bCs/>
                <w:szCs w:val="20"/>
              </w:rPr>
            </w:pPr>
            <w:r w:rsidRPr="003D1519">
              <w:rPr>
                <w:b/>
                <w:bCs/>
                <w:szCs w:val="20"/>
              </w:rPr>
              <w:t>Název:</w:t>
            </w:r>
          </w:p>
        </w:tc>
        <w:tc>
          <w:tcPr>
            <w:tcW w:w="8100" w:type="dxa"/>
            <w:vMerge w:val="restart"/>
            <w:tcBorders>
              <w:top w:val="single" w:sz="6" w:space="0" w:color="auto"/>
              <w:left w:val="single" w:sz="6" w:space="0" w:color="auto"/>
              <w:bottom w:val="single" w:sz="12" w:space="0" w:color="auto"/>
              <w:right w:val="single" w:sz="12" w:space="0" w:color="auto"/>
            </w:tcBorders>
            <w:vAlign w:val="center"/>
          </w:tcPr>
          <w:p w:rsidR="00171691" w:rsidRPr="001B20DB" w:rsidRDefault="00171691" w:rsidP="00171691">
            <w:pPr>
              <w:jc w:val="center"/>
              <w:rPr>
                <w:b/>
                <w:color w:val="FF0000"/>
                <w:sz w:val="2"/>
              </w:rPr>
            </w:pPr>
          </w:p>
          <w:p w:rsidR="00E23A0D" w:rsidRPr="00E23A0D" w:rsidRDefault="00E23A0D" w:rsidP="00E23A0D">
            <w:pPr>
              <w:jc w:val="center"/>
              <w:rPr>
                <w:rFonts w:cs="Arial"/>
                <w:b/>
                <w:bCs/>
                <w:caps/>
                <w:color w:val="FF0000"/>
                <w:szCs w:val="20"/>
              </w:rPr>
            </w:pPr>
            <w:r w:rsidRPr="00E23A0D">
              <w:rPr>
                <w:rFonts w:cs="Arial"/>
                <w:b/>
                <w:bCs/>
                <w:caps/>
                <w:color w:val="FF0000"/>
                <w:szCs w:val="20"/>
              </w:rPr>
              <w:t xml:space="preserve">administrátor veřejných zakázek </w:t>
            </w:r>
          </w:p>
          <w:p w:rsidR="00171691" w:rsidRPr="0025072A" w:rsidRDefault="00E23A0D" w:rsidP="00E23A0D">
            <w:pPr>
              <w:pStyle w:val="Nzevprojektu"/>
              <w:ind w:hanging="6"/>
              <w:rPr>
                <w:rFonts w:ascii="Arial" w:hAnsi="Arial" w:cs="Arial"/>
                <w:color w:val="FF0000"/>
                <w:sz w:val="24"/>
                <w:szCs w:val="24"/>
              </w:rPr>
            </w:pPr>
            <w:r w:rsidRPr="00E23A0D">
              <w:rPr>
                <w:rFonts w:ascii="Arial" w:hAnsi="Arial" w:cs="Arial"/>
                <w:bCs/>
                <w:color w:val="FF0000"/>
                <w:sz w:val="20"/>
                <w:szCs w:val="20"/>
              </w:rPr>
              <w:t>a související poradenství pro město uherský brod a příspěvkové organizace zřízené městem uherský brod</w:t>
            </w:r>
          </w:p>
        </w:tc>
      </w:tr>
      <w:tr w:rsidR="00F928D8" w:rsidRPr="003D1519" w:rsidTr="00886D80">
        <w:trPr>
          <w:trHeight w:val="290"/>
        </w:trPr>
        <w:tc>
          <w:tcPr>
            <w:tcW w:w="1455" w:type="dxa"/>
            <w:vMerge/>
            <w:tcBorders>
              <w:top w:val="single" w:sz="12" w:space="0" w:color="auto"/>
              <w:left w:val="single" w:sz="12" w:space="0" w:color="auto"/>
              <w:bottom w:val="single" w:sz="12" w:space="0" w:color="auto"/>
              <w:right w:val="single" w:sz="6" w:space="0" w:color="auto"/>
            </w:tcBorders>
            <w:shd w:val="clear" w:color="auto" w:fill="FFFFFF" w:themeFill="background1"/>
            <w:vAlign w:val="center"/>
          </w:tcPr>
          <w:p w:rsidR="00F928D8" w:rsidRPr="003D1519" w:rsidRDefault="00F928D8" w:rsidP="006225DC">
            <w:pPr>
              <w:rPr>
                <w:b/>
                <w:bCs/>
                <w:szCs w:val="20"/>
              </w:rPr>
            </w:pPr>
          </w:p>
        </w:tc>
        <w:tc>
          <w:tcPr>
            <w:tcW w:w="8100" w:type="dxa"/>
            <w:vMerge/>
            <w:tcBorders>
              <w:top w:val="single" w:sz="6" w:space="0" w:color="auto"/>
              <w:left w:val="single" w:sz="6" w:space="0" w:color="auto"/>
              <w:bottom w:val="single" w:sz="12" w:space="0" w:color="auto"/>
              <w:right w:val="single" w:sz="12" w:space="0" w:color="auto"/>
            </w:tcBorders>
            <w:vAlign w:val="center"/>
          </w:tcPr>
          <w:p w:rsidR="00F928D8" w:rsidRPr="003D1519" w:rsidRDefault="00F928D8" w:rsidP="006225DC">
            <w:pPr>
              <w:rPr>
                <w:b/>
                <w:bCs/>
                <w:szCs w:val="20"/>
              </w:rPr>
            </w:pPr>
          </w:p>
        </w:tc>
      </w:tr>
    </w:tbl>
    <w:p w:rsidR="00A229F6" w:rsidRDefault="00A229F6" w:rsidP="00815E98">
      <w:pPr>
        <w:pStyle w:val="Textdopisu"/>
        <w:rPr>
          <w:sz w:val="16"/>
          <w:szCs w:val="16"/>
        </w:rPr>
      </w:pPr>
    </w:p>
    <w:tbl>
      <w:tblPr>
        <w:tblpPr w:leftFromText="141" w:rightFromText="141" w:vertAnchor="text" w:horzAnchor="margin" w:tblpY="-54"/>
        <w:tblW w:w="95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ayout w:type="fixed"/>
        <w:tblCellMar>
          <w:left w:w="70" w:type="dxa"/>
          <w:right w:w="70" w:type="dxa"/>
        </w:tblCellMar>
        <w:tblLook w:val="0000" w:firstRow="0" w:lastRow="0" w:firstColumn="0" w:lastColumn="0" w:noHBand="0" w:noVBand="0"/>
      </w:tblPr>
      <w:tblGrid>
        <w:gridCol w:w="9555"/>
      </w:tblGrid>
      <w:tr w:rsidR="00F928D8" w:rsidRPr="003D1519" w:rsidTr="00886D80">
        <w:trPr>
          <w:trHeight w:hRule="exact" w:val="5701"/>
        </w:trPr>
        <w:tc>
          <w:tcPr>
            <w:tcW w:w="9555" w:type="dxa"/>
            <w:shd w:val="clear" w:color="auto" w:fill="FFFFFF" w:themeFill="background1"/>
            <w:noWrap/>
            <w:vAlign w:val="center"/>
          </w:tcPr>
          <w:p w:rsidR="00EC5D99" w:rsidRPr="00886D80" w:rsidRDefault="00EC5D99" w:rsidP="00EC5D99">
            <w:pPr>
              <w:pStyle w:val="Textodstavce"/>
              <w:numPr>
                <w:ilvl w:val="0"/>
                <w:numId w:val="0"/>
              </w:numPr>
              <w:tabs>
                <w:tab w:val="left" w:pos="284"/>
              </w:tabs>
              <w:spacing w:before="0" w:after="0"/>
              <w:rPr>
                <w:rFonts w:ascii="Arial" w:hAnsi="Arial" w:cs="Arial"/>
                <w:b/>
                <w:sz w:val="18"/>
                <w:szCs w:val="18"/>
              </w:rPr>
            </w:pPr>
            <w:r w:rsidRPr="00886D80">
              <w:rPr>
                <w:rFonts w:ascii="Arial" w:hAnsi="Arial" w:cs="Arial"/>
                <w:b/>
                <w:sz w:val="18"/>
                <w:szCs w:val="18"/>
              </w:rPr>
              <w:t>Tímto čestně prohlašuji, že</w:t>
            </w:r>
            <w:r w:rsidR="00886D80" w:rsidRPr="00886D80">
              <w:rPr>
                <w:rFonts w:ascii="Arial" w:hAnsi="Arial" w:cs="Arial"/>
                <w:b/>
                <w:sz w:val="18"/>
                <w:szCs w:val="18"/>
              </w:rPr>
              <w:t xml:space="preserve"> jako dodavatel</w:t>
            </w:r>
            <w:r w:rsidRPr="00886D80">
              <w:rPr>
                <w:rFonts w:ascii="Arial" w:hAnsi="Arial" w:cs="Arial"/>
                <w:b/>
                <w:sz w:val="18"/>
                <w:szCs w:val="18"/>
              </w:rPr>
              <w:t>:</w:t>
            </w:r>
          </w:p>
          <w:p w:rsidR="00EC5D99" w:rsidRPr="00886D80" w:rsidRDefault="00EC5D99" w:rsidP="00EC5D99">
            <w:pPr>
              <w:pStyle w:val="Textodstavce"/>
              <w:numPr>
                <w:ilvl w:val="0"/>
                <w:numId w:val="0"/>
              </w:numPr>
              <w:spacing w:before="0" w:after="0"/>
              <w:rPr>
                <w:rFonts w:ascii="Arial" w:hAnsi="Arial" w:cs="Arial"/>
                <w:sz w:val="18"/>
                <w:szCs w:val="18"/>
              </w:rPr>
            </w:pPr>
          </w:p>
          <w:p w:rsidR="00886D80" w:rsidRPr="00886D80" w:rsidRDefault="00886D80" w:rsidP="00886D80">
            <w:pPr>
              <w:spacing w:after="120" w:line="276" w:lineRule="auto"/>
              <w:jc w:val="both"/>
              <w:rPr>
                <w:rFonts w:cs="Arial"/>
                <w:sz w:val="18"/>
                <w:szCs w:val="18"/>
              </w:rPr>
            </w:pPr>
            <w:r w:rsidRPr="00886D80">
              <w:rPr>
                <w:rFonts w:cs="Arial"/>
                <w:sz w:val="18"/>
                <w:szCs w:val="18"/>
                <w:u w:val="single"/>
              </w:rPr>
              <w:t>splňuji požadavky na základní způsobilost</w:t>
            </w:r>
            <w:r w:rsidRPr="00886D80">
              <w:rPr>
                <w:rFonts w:cs="Arial"/>
                <w:sz w:val="18"/>
                <w:szCs w:val="18"/>
              </w:rPr>
              <w:t xml:space="preserve"> dle § 74 </w:t>
            </w:r>
            <w:r>
              <w:rPr>
                <w:rFonts w:cs="Arial"/>
                <w:sz w:val="18"/>
                <w:szCs w:val="18"/>
              </w:rPr>
              <w:t>z</w:t>
            </w:r>
            <w:r w:rsidRPr="00886D80">
              <w:rPr>
                <w:rFonts w:cs="Arial"/>
                <w:sz w:val="18"/>
                <w:szCs w:val="18"/>
              </w:rPr>
              <w:t>ákona, a sice</w:t>
            </w:r>
            <w:bookmarkStart w:id="0" w:name="_GoBack"/>
            <w:bookmarkEnd w:id="0"/>
            <w:r w:rsidRPr="00886D80">
              <w:rPr>
                <w:rFonts w:cs="Arial"/>
                <w:sz w:val="18"/>
                <w:szCs w:val="18"/>
              </w:rPr>
              <w:t>:</w:t>
            </w:r>
          </w:p>
          <w:p w:rsidR="00886D80" w:rsidRPr="00886D80" w:rsidRDefault="00886D80" w:rsidP="00886D80">
            <w:pPr>
              <w:pStyle w:val="Odstavecseseznamem"/>
              <w:numPr>
                <w:ilvl w:val="0"/>
                <w:numId w:val="24"/>
              </w:numPr>
              <w:spacing w:after="120" w:line="276" w:lineRule="auto"/>
              <w:ind w:left="567" w:hanging="283"/>
              <w:jc w:val="both"/>
              <w:rPr>
                <w:rFonts w:ascii="Arial" w:hAnsi="Arial" w:cs="Arial"/>
                <w:sz w:val="18"/>
                <w:szCs w:val="18"/>
              </w:rPr>
            </w:pPr>
            <w:r w:rsidRPr="00886D80">
              <w:rPr>
                <w:rFonts w:ascii="Arial" w:hAnsi="Arial" w:cs="Arial"/>
                <w:sz w:val="18"/>
                <w:szCs w:val="18"/>
              </w:rPr>
              <w:t>nebyl v zemi svého sídla v posledních 5 letech před zahájením zadávacího řízení na veřejnou zakázku pravomocně odsouzen pro trestný čin uvedený v příloze č. 3 Zákona nebo obdobný trestný čin podle právního řádu země svého sídla; k zahlazeným odsouzením se nepřihlíží;</w:t>
            </w:r>
          </w:p>
          <w:p w:rsidR="00886D80" w:rsidRPr="00886D80" w:rsidRDefault="00886D80" w:rsidP="00886D80">
            <w:pPr>
              <w:pStyle w:val="Odstavecseseznamem"/>
              <w:numPr>
                <w:ilvl w:val="0"/>
                <w:numId w:val="24"/>
              </w:numPr>
              <w:spacing w:after="120" w:line="276" w:lineRule="auto"/>
              <w:ind w:left="567" w:hanging="283"/>
              <w:jc w:val="both"/>
              <w:rPr>
                <w:rFonts w:ascii="Arial" w:hAnsi="Arial" w:cs="Arial"/>
                <w:sz w:val="18"/>
                <w:szCs w:val="18"/>
              </w:rPr>
            </w:pPr>
            <w:r w:rsidRPr="00886D80">
              <w:rPr>
                <w:rFonts w:ascii="Arial" w:hAnsi="Arial" w:cs="Arial"/>
                <w:sz w:val="18"/>
                <w:szCs w:val="18"/>
              </w:rPr>
              <w:t>nemá v České republice nebo v zemi svého sídla v evidenci daní zachycen splatný daňový nedoplatek;</w:t>
            </w:r>
          </w:p>
          <w:p w:rsidR="00886D80" w:rsidRPr="00886D80" w:rsidRDefault="00886D80" w:rsidP="00886D80">
            <w:pPr>
              <w:pStyle w:val="Odstavecseseznamem"/>
              <w:numPr>
                <w:ilvl w:val="0"/>
                <w:numId w:val="24"/>
              </w:numPr>
              <w:spacing w:after="120" w:line="276" w:lineRule="auto"/>
              <w:ind w:left="567" w:hanging="283"/>
              <w:jc w:val="both"/>
              <w:rPr>
                <w:rFonts w:ascii="Arial" w:hAnsi="Arial" w:cs="Arial"/>
                <w:sz w:val="18"/>
                <w:szCs w:val="18"/>
              </w:rPr>
            </w:pPr>
            <w:r w:rsidRPr="00886D80">
              <w:rPr>
                <w:rFonts w:ascii="Arial" w:hAnsi="Arial" w:cs="Arial"/>
                <w:sz w:val="18"/>
                <w:szCs w:val="18"/>
              </w:rPr>
              <w:t>nemá v České republice nebo v zemi svého sídla splatný nedoplatek na pojistném nebo na penále na veřejné zdravotní pojištění;</w:t>
            </w:r>
          </w:p>
          <w:p w:rsidR="00886D80" w:rsidRPr="00886D80" w:rsidRDefault="00886D80" w:rsidP="00886D80">
            <w:pPr>
              <w:pStyle w:val="Odstavecseseznamem"/>
              <w:numPr>
                <w:ilvl w:val="0"/>
                <w:numId w:val="24"/>
              </w:numPr>
              <w:spacing w:after="120" w:line="276" w:lineRule="auto"/>
              <w:ind w:left="567" w:hanging="283"/>
              <w:jc w:val="both"/>
              <w:rPr>
                <w:rFonts w:ascii="Arial" w:hAnsi="Arial" w:cs="Arial"/>
                <w:sz w:val="18"/>
                <w:szCs w:val="18"/>
              </w:rPr>
            </w:pPr>
            <w:r w:rsidRPr="00886D80">
              <w:rPr>
                <w:rFonts w:ascii="Arial" w:hAnsi="Arial" w:cs="Arial"/>
                <w:sz w:val="18"/>
                <w:szCs w:val="18"/>
              </w:rPr>
              <w:t>nemá v České republice nebo v zemi svého sídla splatný nedoplatek na pojistném nebo na penále na sociální zabezpečení a příspěvku na státní politiku zaměstnanosti;</w:t>
            </w:r>
          </w:p>
          <w:p w:rsidR="00886D80" w:rsidRPr="00886D80" w:rsidRDefault="00886D80" w:rsidP="00886D80">
            <w:pPr>
              <w:pStyle w:val="Odstavecseseznamem"/>
              <w:numPr>
                <w:ilvl w:val="0"/>
                <w:numId w:val="24"/>
              </w:numPr>
              <w:spacing w:after="120" w:line="276" w:lineRule="auto"/>
              <w:ind w:left="567" w:hanging="283"/>
              <w:jc w:val="both"/>
              <w:rPr>
                <w:rFonts w:ascii="Arial" w:hAnsi="Arial" w:cs="Arial"/>
                <w:sz w:val="18"/>
                <w:szCs w:val="18"/>
              </w:rPr>
            </w:pPr>
            <w:r w:rsidRPr="00886D80">
              <w:rPr>
                <w:rFonts w:ascii="Arial" w:hAnsi="Arial" w:cs="Arial"/>
                <w:sz w:val="18"/>
                <w:szCs w:val="18"/>
              </w:rPr>
              <w:t>není v likvidaci, nebylo proti němu vydáno rozhodnutí o úpadku, nebyla proti němu nařízena nucená správa podle jiného právního předpisu, ani není v obdobné situaci podle právního řádu země svého sídla;</w:t>
            </w:r>
          </w:p>
          <w:p w:rsidR="00886D80" w:rsidRPr="00886D80" w:rsidRDefault="00886D80" w:rsidP="00886D80">
            <w:pPr>
              <w:spacing w:after="120" w:line="276" w:lineRule="auto"/>
              <w:ind w:left="284"/>
              <w:jc w:val="both"/>
              <w:rPr>
                <w:rFonts w:cs="Arial"/>
                <w:sz w:val="18"/>
                <w:szCs w:val="18"/>
              </w:rPr>
            </w:pPr>
            <w:r w:rsidRPr="00886D80">
              <w:rPr>
                <w:rFonts w:cs="Arial"/>
                <w:sz w:val="18"/>
                <w:szCs w:val="18"/>
              </w:rPr>
              <w:t>Pro případ, že je účastník právnickou osobou, prohlašuje dále, že podmínku podle písm. a) výše splňuje vedle účastníka taktéž každý člen jeho statutárního orgánu. Pro případ, že členem statutárního orgánu účastníka je právnická osoba, prohlašuje účastník dále, že podmínku podle písm. a) výše splňuje také tato právnická osoba,  každý člen statutárního orgánu této právnické osoby a osoba zastupující tuto právnickou osobu v statutárním orgánu účastníka.</w:t>
            </w:r>
          </w:p>
          <w:p w:rsidR="00886D80" w:rsidRPr="00886D80" w:rsidRDefault="00886D80" w:rsidP="00886D80">
            <w:pPr>
              <w:spacing w:after="120" w:line="276" w:lineRule="auto"/>
              <w:ind w:left="284"/>
              <w:jc w:val="both"/>
              <w:rPr>
                <w:rFonts w:cs="Arial"/>
                <w:sz w:val="18"/>
                <w:szCs w:val="18"/>
              </w:rPr>
            </w:pPr>
            <w:r w:rsidRPr="00886D80">
              <w:rPr>
                <w:rFonts w:cs="Arial"/>
                <w:sz w:val="18"/>
                <w:szCs w:val="18"/>
              </w:rPr>
              <w:t>Pro případ, že účastníkem je pobočka závodu české právnické osoby, pr</w:t>
            </w:r>
            <w:r w:rsidR="009A1CC8">
              <w:rPr>
                <w:rFonts w:cs="Arial"/>
                <w:sz w:val="18"/>
                <w:szCs w:val="18"/>
              </w:rPr>
              <w:t>o</w:t>
            </w:r>
            <w:r w:rsidRPr="00886D80">
              <w:rPr>
                <w:rFonts w:cs="Arial"/>
                <w:sz w:val="18"/>
                <w:szCs w:val="18"/>
              </w:rPr>
              <w:t xml:space="preserve">hlašuje účastník, že podmínku podle písm. a) výše splňují všechny osoby uvedené v předchozím odstavci a vedoucí pobočky závodu. Pro případ, že účastníkem je pobočka závodu zahraniční právnické osoby, prohlašuje účastník, že podmínku podle písm. a) výše splňuje tato právnická osoba a vedoucí pobočky závodu. </w:t>
            </w:r>
          </w:p>
          <w:p w:rsidR="00BB4C18" w:rsidRPr="003D1519" w:rsidRDefault="00BB4C18" w:rsidP="00100407">
            <w:pPr>
              <w:pStyle w:val="Textdopisu"/>
              <w:spacing w:line="276" w:lineRule="auto"/>
              <w:rPr>
                <w:b/>
                <w:bCs/>
              </w:rPr>
            </w:pPr>
          </w:p>
        </w:tc>
      </w:tr>
    </w:tbl>
    <w:p w:rsidR="00D927FA" w:rsidRDefault="00D927FA" w:rsidP="00103460">
      <w:pPr>
        <w:pStyle w:val="Textdopisu"/>
        <w:spacing w:line="276" w:lineRule="auto"/>
      </w:pPr>
    </w:p>
    <w:tbl>
      <w:tblPr>
        <w:tblpPr w:leftFromText="141" w:rightFromText="141" w:vertAnchor="text" w:horzAnchor="margin" w:tblpY="-54"/>
        <w:tblW w:w="95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53"/>
        <w:gridCol w:w="750"/>
        <w:gridCol w:w="1828"/>
        <w:gridCol w:w="2624"/>
      </w:tblGrid>
      <w:tr w:rsidR="00F928D8" w:rsidRPr="003D1519" w:rsidTr="00886D80">
        <w:trPr>
          <w:trHeight w:hRule="exact" w:val="454"/>
        </w:trPr>
        <w:tc>
          <w:tcPr>
            <w:tcW w:w="9555" w:type="dxa"/>
            <w:gridSpan w:val="4"/>
            <w:tcBorders>
              <w:top w:val="single" w:sz="12" w:space="0" w:color="auto"/>
              <w:left w:val="single" w:sz="12" w:space="0" w:color="auto"/>
              <w:bottom w:val="single" w:sz="6" w:space="0" w:color="auto"/>
              <w:right w:val="single" w:sz="12" w:space="0" w:color="auto"/>
            </w:tcBorders>
            <w:shd w:val="clear" w:color="auto" w:fill="FFFFFF" w:themeFill="background1"/>
            <w:noWrap/>
            <w:vAlign w:val="bottom"/>
          </w:tcPr>
          <w:p w:rsidR="00F928D8" w:rsidRPr="003D1519" w:rsidRDefault="00886D80" w:rsidP="006225DC">
            <w:pPr>
              <w:rPr>
                <w:b/>
                <w:bCs/>
                <w:szCs w:val="20"/>
              </w:rPr>
            </w:pPr>
            <w:r>
              <w:rPr>
                <w:b/>
                <w:bCs/>
                <w:szCs w:val="20"/>
              </w:rPr>
              <w:t>Dodavatel</w:t>
            </w:r>
            <w:r w:rsidR="00F928D8">
              <w:rPr>
                <w:b/>
                <w:bCs/>
                <w:szCs w:val="20"/>
              </w:rPr>
              <w:t>:</w:t>
            </w:r>
          </w:p>
        </w:tc>
      </w:tr>
      <w:tr w:rsidR="00F928D8" w:rsidRPr="003D1519" w:rsidTr="006225DC">
        <w:trPr>
          <w:trHeight w:val="345"/>
        </w:trPr>
        <w:tc>
          <w:tcPr>
            <w:tcW w:w="5103" w:type="dxa"/>
            <w:gridSpan w:val="2"/>
            <w:tcBorders>
              <w:top w:val="single" w:sz="6" w:space="0" w:color="auto"/>
              <w:left w:val="single" w:sz="12" w:space="0" w:color="auto"/>
              <w:bottom w:val="single" w:sz="6" w:space="0" w:color="auto"/>
              <w:right w:val="single" w:sz="6" w:space="0" w:color="auto"/>
            </w:tcBorders>
            <w:noWrap/>
            <w:vAlign w:val="bottom"/>
          </w:tcPr>
          <w:p w:rsidR="00F928D8" w:rsidRPr="003D1519" w:rsidRDefault="00F928D8" w:rsidP="006225DC">
            <w:pPr>
              <w:rPr>
                <w:bCs/>
                <w:szCs w:val="20"/>
              </w:rPr>
            </w:pPr>
            <w:r w:rsidRPr="003D1519">
              <w:rPr>
                <w:bCs/>
                <w:szCs w:val="20"/>
              </w:rPr>
              <w:t xml:space="preserve">Název: </w:t>
            </w:r>
          </w:p>
        </w:tc>
        <w:tc>
          <w:tcPr>
            <w:tcW w:w="4452" w:type="dxa"/>
            <w:gridSpan w:val="2"/>
            <w:tcBorders>
              <w:top w:val="single" w:sz="6" w:space="0" w:color="auto"/>
              <w:left w:val="single" w:sz="6" w:space="0" w:color="auto"/>
              <w:bottom w:val="single" w:sz="6" w:space="0" w:color="auto"/>
              <w:right w:val="single" w:sz="12" w:space="0" w:color="auto"/>
            </w:tcBorders>
            <w:vAlign w:val="center"/>
          </w:tcPr>
          <w:p w:rsidR="00F928D8" w:rsidRPr="00F03382" w:rsidRDefault="00F928D8" w:rsidP="006225DC">
            <w:r w:rsidRPr="00F03382">
              <w:fldChar w:fldCharType="begin">
                <w:ffData>
                  <w:name w:val="Text1"/>
                  <w:enabled/>
                  <w:calcOnExit w:val="0"/>
                  <w:textInput>
                    <w:default w:val=".........................."/>
                  </w:textInput>
                </w:ffData>
              </w:fldChar>
            </w:r>
            <w:r w:rsidRPr="00F03382">
              <w:instrText xml:space="preserve"> FORMTEXT </w:instrText>
            </w:r>
            <w:r w:rsidRPr="00F03382">
              <w:fldChar w:fldCharType="separate"/>
            </w:r>
            <w:r w:rsidRPr="00F03382">
              <w:rPr>
                <w:noProof/>
              </w:rPr>
              <w:t>..........................</w:t>
            </w:r>
            <w:r w:rsidRPr="00F03382">
              <w:fldChar w:fldCharType="end"/>
            </w:r>
          </w:p>
        </w:tc>
      </w:tr>
      <w:tr w:rsidR="00F928D8" w:rsidRPr="003D1519" w:rsidTr="006225DC">
        <w:trPr>
          <w:trHeight w:val="345"/>
        </w:trPr>
        <w:tc>
          <w:tcPr>
            <w:tcW w:w="5103" w:type="dxa"/>
            <w:gridSpan w:val="2"/>
            <w:tcBorders>
              <w:top w:val="single" w:sz="6" w:space="0" w:color="auto"/>
              <w:left w:val="single" w:sz="12" w:space="0" w:color="auto"/>
              <w:bottom w:val="single" w:sz="6" w:space="0" w:color="auto"/>
              <w:right w:val="single" w:sz="6" w:space="0" w:color="auto"/>
            </w:tcBorders>
            <w:noWrap/>
            <w:vAlign w:val="bottom"/>
          </w:tcPr>
          <w:p w:rsidR="00F928D8" w:rsidRPr="003D1519" w:rsidRDefault="00F928D8" w:rsidP="006225DC">
            <w:pPr>
              <w:rPr>
                <w:bCs/>
                <w:szCs w:val="20"/>
              </w:rPr>
            </w:pPr>
            <w:r w:rsidRPr="003D1519">
              <w:rPr>
                <w:bCs/>
                <w:szCs w:val="20"/>
              </w:rPr>
              <w:t>Sídlo/místo podnikání:</w:t>
            </w:r>
          </w:p>
        </w:tc>
        <w:tc>
          <w:tcPr>
            <w:tcW w:w="4452" w:type="dxa"/>
            <w:gridSpan w:val="2"/>
            <w:tcBorders>
              <w:top w:val="single" w:sz="6" w:space="0" w:color="auto"/>
              <w:left w:val="single" w:sz="6" w:space="0" w:color="auto"/>
              <w:bottom w:val="single" w:sz="6" w:space="0" w:color="auto"/>
              <w:right w:val="single" w:sz="12" w:space="0" w:color="auto"/>
            </w:tcBorders>
            <w:vAlign w:val="center"/>
          </w:tcPr>
          <w:p w:rsidR="00F928D8" w:rsidRDefault="00F928D8" w:rsidP="006225DC">
            <w:r w:rsidRPr="00F67690">
              <w:fldChar w:fldCharType="begin">
                <w:ffData>
                  <w:name w:val="Text1"/>
                  <w:enabled/>
                  <w:calcOnExit w:val="0"/>
                  <w:textInput>
                    <w:default w:val=".........................."/>
                  </w:textInput>
                </w:ffData>
              </w:fldChar>
            </w:r>
            <w:r w:rsidRPr="00F67690">
              <w:instrText xml:space="preserve"> FORMTEXT </w:instrText>
            </w:r>
            <w:r w:rsidRPr="00F67690">
              <w:fldChar w:fldCharType="separate"/>
            </w:r>
            <w:r w:rsidRPr="00F67690">
              <w:rPr>
                <w:noProof/>
              </w:rPr>
              <w:t>..........................</w:t>
            </w:r>
            <w:r w:rsidRPr="00F67690">
              <w:fldChar w:fldCharType="end"/>
            </w:r>
          </w:p>
        </w:tc>
      </w:tr>
      <w:tr w:rsidR="00F928D8" w:rsidRPr="003D1519" w:rsidTr="006225DC">
        <w:trPr>
          <w:trHeight w:val="345"/>
        </w:trPr>
        <w:tc>
          <w:tcPr>
            <w:tcW w:w="5103" w:type="dxa"/>
            <w:gridSpan w:val="2"/>
            <w:tcBorders>
              <w:top w:val="single" w:sz="6" w:space="0" w:color="auto"/>
              <w:left w:val="single" w:sz="12" w:space="0" w:color="auto"/>
              <w:bottom w:val="single" w:sz="6" w:space="0" w:color="auto"/>
              <w:right w:val="single" w:sz="6" w:space="0" w:color="auto"/>
            </w:tcBorders>
            <w:noWrap/>
            <w:vAlign w:val="bottom"/>
          </w:tcPr>
          <w:p w:rsidR="00F928D8" w:rsidRPr="003D1519" w:rsidRDefault="00F928D8" w:rsidP="006225DC">
            <w:pPr>
              <w:rPr>
                <w:bCs/>
                <w:szCs w:val="20"/>
              </w:rPr>
            </w:pPr>
            <w:r w:rsidRPr="003D1519">
              <w:rPr>
                <w:bCs/>
                <w:szCs w:val="20"/>
              </w:rPr>
              <w:t xml:space="preserve">IČ:  </w:t>
            </w:r>
          </w:p>
        </w:tc>
        <w:tc>
          <w:tcPr>
            <w:tcW w:w="4452" w:type="dxa"/>
            <w:gridSpan w:val="2"/>
            <w:tcBorders>
              <w:top w:val="single" w:sz="6" w:space="0" w:color="auto"/>
              <w:left w:val="single" w:sz="6" w:space="0" w:color="auto"/>
              <w:bottom w:val="single" w:sz="6" w:space="0" w:color="auto"/>
              <w:right w:val="single" w:sz="12" w:space="0" w:color="auto"/>
            </w:tcBorders>
            <w:vAlign w:val="center"/>
          </w:tcPr>
          <w:p w:rsidR="00F928D8" w:rsidRDefault="00F928D8" w:rsidP="006225DC">
            <w:r w:rsidRPr="00F67690">
              <w:fldChar w:fldCharType="begin">
                <w:ffData>
                  <w:name w:val="Text1"/>
                  <w:enabled/>
                  <w:calcOnExit w:val="0"/>
                  <w:textInput>
                    <w:default w:val=".........................."/>
                  </w:textInput>
                </w:ffData>
              </w:fldChar>
            </w:r>
            <w:r w:rsidRPr="00F67690">
              <w:instrText xml:space="preserve"> FORMTEXT </w:instrText>
            </w:r>
            <w:r w:rsidRPr="00F67690">
              <w:fldChar w:fldCharType="separate"/>
            </w:r>
            <w:r w:rsidRPr="00F67690">
              <w:rPr>
                <w:noProof/>
              </w:rPr>
              <w:t>..........................</w:t>
            </w:r>
            <w:r w:rsidRPr="00F67690">
              <w:fldChar w:fldCharType="end"/>
            </w:r>
          </w:p>
        </w:tc>
      </w:tr>
      <w:tr w:rsidR="00F928D8" w:rsidRPr="003D1519" w:rsidTr="00886D80">
        <w:trPr>
          <w:trHeight w:val="270"/>
        </w:trPr>
        <w:tc>
          <w:tcPr>
            <w:tcW w:w="9555" w:type="dxa"/>
            <w:gridSpan w:val="4"/>
            <w:tcBorders>
              <w:top w:val="single" w:sz="6" w:space="0" w:color="auto"/>
              <w:left w:val="single" w:sz="12" w:space="0" w:color="auto"/>
              <w:bottom w:val="single" w:sz="6" w:space="0" w:color="auto"/>
              <w:right w:val="single" w:sz="12" w:space="0" w:color="auto"/>
            </w:tcBorders>
            <w:shd w:val="clear" w:color="auto" w:fill="FFFFFF" w:themeFill="background1"/>
            <w:noWrap/>
            <w:vAlign w:val="center"/>
          </w:tcPr>
          <w:p w:rsidR="00F928D8" w:rsidRPr="003D1519" w:rsidRDefault="00F928D8" w:rsidP="006225DC">
            <w:pPr>
              <w:jc w:val="center"/>
              <w:rPr>
                <w:b/>
                <w:bCs/>
                <w:szCs w:val="20"/>
              </w:rPr>
            </w:pPr>
            <w:r w:rsidRPr="003D1519">
              <w:rPr>
                <w:b/>
                <w:bCs/>
                <w:szCs w:val="20"/>
              </w:rPr>
              <w:t xml:space="preserve">Osoba oprávněná za </w:t>
            </w:r>
            <w:r>
              <w:rPr>
                <w:b/>
                <w:bCs/>
                <w:szCs w:val="20"/>
              </w:rPr>
              <w:t>účastníka</w:t>
            </w:r>
            <w:r w:rsidRPr="003D1519">
              <w:rPr>
                <w:b/>
                <w:bCs/>
                <w:szCs w:val="20"/>
              </w:rPr>
              <w:t xml:space="preserve"> jednat</w:t>
            </w:r>
            <w:r>
              <w:rPr>
                <w:b/>
                <w:bCs/>
                <w:szCs w:val="20"/>
              </w:rPr>
              <w:t>:</w:t>
            </w:r>
          </w:p>
        </w:tc>
      </w:tr>
      <w:tr w:rsidR="00F928D8" w:rsidRPr="003D1519" w:rsidTr="00886D80">
        <w:trPr>
          <w:trHeight w:hRule="exact" w:val="1134"/>
        </w:trPr>
        <w:tc>
          <w:tcPr>
            <w:tcW w:w="4353" w:type="dxa"/>
            <w:tcBorders>
              <w:top w:val="single" w:sz="6" w:space="0" w:color="auto"/>
              <w:left w:val="single" w:sz="12" w:space="0" w:color="auto"/>
              <w:bottom w:val="single" w:sz="6" w:space="0" w:color="auto"/>
              <w:right w:val="single" w:sz="6" w:space="0" w:color="auto"/>
            </w:tcBorders>
            <w:shd w:val="clear" w:color="auto" w:fill="FFFFFF" w:themeFill="background1"/>
            <w:vAlign w:val="center"/>
          </w:tcPr>
          <w:p w:rsidR="00F928D8" w:rsidRPr="003D1519" w:rsidRDefault="00F928D8" w:rsidP="006225DC">
            <w:pPr>
              <w:rPr>
                <w:b/>
                <w:bCs/>
                <w:szCs w:val="20"/>
              </w:rPr>
            </w:pPr>
            <w:r w:rsidRPr="003D1519">
              <w:rPr>
                <w:b/>
                <w:bCs/>
                <w:szCs w:val="20"/>
              </w:rPr>
              <w:t>Podpis oprávněné osoby</w:t>
            </w:r>
            <w:r>
              <w:rPr>
                <w:b/>
                <w:bCs/>
                <w:szCs w:val="20"/>
              </w:rPr>
              <w:t xml:space="preserve"> (statut. zástupce)</w:t>
            </w:r>
          </w:p>
        </w:tc>
        <w:tc>
          <w:tcPr>
            <w:tcW w:w="2578" w:type="dxa"/>
            <w:gridSpan w:val="2"/>
            <w:tcBorders>
              <w:top w:val="single" w:sz="6" w:space="0" w:color="auto"/>
              <w:left w:val="single" w:sz="6" w:space="0" w:color="auto"/>
              <w:bottom w:val="single" w:sz="6" w:space="0" w:color="auto"/>
              <w:right w:val="single" w:sz="6" w:space="0" w:color="auto"/>
            </w:tcBorders>
            <w:vAlign w:val="center"/>
          </w:tcPr>
          <w:p w:rsidR="00F928D8" w:rsidRDefault="00F928D8" w:rsidP="006225DC">
            <w:pPr>
              <w:jc w:val="center"/>
              <w:rPr>
                <w:szCs w:val="20"/>
              </w:rPr>
            </w:pPr>
          </w:p>
          <w:p w:rsidR="00F928D8" w:rsidRPr="003D1519" w:rsidRDefault="00F928D8" w:rsidP="006225DC">
            <w:pPr>
              <w:rPr>
                <w:szCs w:val="20"/>
              </w:rPr>
            </w:pPr>
          </w:p>
        </w:tc>
        <w:tc>
          <w:tcPr>
            <w:tcW w:w="2624" w:type="dxa"/>
            <w:tcBorders>
              <w:top w:val="single" w:sz="6" w:space="0" w:color="auto"/>
              <w:left w:val="single" w:sz="6" w:space="0" w:color="auto"/>
              <w:bottom w:val="single" w:sz="6" w:space="0" w:color="auto"/>
              <w:right w:val="single" w:sz="12" w:space="0" w:color="auto"/>
            </w:tcBorders>
            <w:vAlign w:val="bottom"/>
          </w:tcPr>
          <w:p w:rsidR="00F928D8" w:rsidRPr="003D1519" w:rsidRDefault="00F928D8" w:rsidP="006225DC">
            <w:pPr>
              <w:jc w:val="right"/>
              <w:rPr>
                <w:szCs w:val="20"/>
              </w:rPr>
            </w:pPr>
            <w:r w:rsidRPr="003D1519">
              <w:rPr>
                <w:szCs w:val="20"/>
              </w:rPr>
              <w:t>razítko</w:t>
            </w:r>
          </w:p>
        </w:tc>
      </w:tr>
      <w:tr w:rsidR="00F928D8" w:rsidRPr="003D1519" w:rsidTr="00886D80">
        <w:trPr>
          <w:trHeight w:val="402"/>
        </w:trPr>
        <w:tc>
          <w:tcPr>
            <w:tcW w:w="4353" w:type="dxa"/>
            <w:tcBorders>
              <w:top w:val="single" w:sz="6" w:space="0" w:color="auto"/>
              <w:left w:val="single" w:sz="12" w:space="0" w:color="auto"/>
              <w:bottom w:val="single" w:sz="6" w:space="0" w:color="auto"/>
              <w:right w:val="single" w:sz="6" w:space="0" w:color="auto"/>
            </w:tcBorders>
            <w:shd w:val="clear" w:color="auto" w:fill="FFFFFF" w:themeFill="background1"/>
            <w:vAlign w:val="center"/>
          </w:tcPr>
          <w:p w:rsidR="00F928D8" w:rsidRPr="003D1519" w:rsidRDefault="00F928D8" w:rsidP="006225DC">
            <w:pPr>
              <w:rPr>
                <w:b/>
                <w:bCs/>
                <w:szCs w:val="20"/>
              </w:rPr>
            </w:pPr>
            <w:r w:rsidRPr="003D1519">
              <w:rPr>
                <w:b/>
                <w:bCs/>
                <w:szCs w:val="20"/>
              </w:rPr>
              <w:t>Tit</w:t>
            </w:r>
            <w:r>
              <w:rPr>
                <w:b/>
                <w:bCs/>
                <w:szCs w:val="20"/>
              </w:rPr>
              <w:t>ul, jméno, příjmení</w:t>
            </w:r>
          </w:p>
        </w:tc>
        <w:tc>
          <w:tcPr>
            <w:tcW w:w="5202" w:type="dxa"/>
            <w:gridSpan w:val="3"/>
            <w:tcBorders>
              <w:top w:val="single" w:sz="6" w:space="0" w:color="auto"/>
              <w:left w:val="single" w:sz="6" w:space="0" w:color="auto"/>
              <w:bottom w:val="single" w:sz="6" w:space="0" w:color="auto"/>
              <w:right w:val="single" w:sz="12" w:space="0" w:color="auto"/>
            </w:tcBorders>
            <w:vAlign w:val="center"/>
          </w:tcPr>
          <w:p w:rsidR="00F928D8" w:rsidRPr="003D1519" w:rsidRDefault="00F928D8" w:rsidP="006225DC">
            <w:pPr>
              <w:rPr>
                <w:szCs w:val="20"/>
              </w:rPr>
            </w:pPr>
            <w:r>
              <w:fldChar w:fldCharType="begin">
                <w:ffData>
                  <w:name w:val="Text1"/>
                  <w:enabled/>
                  <w:calcOnExit w:val="0"/>
                  <w:textInput>
                    <w:default w:val=".........................."/>
                  </w:textInput>
                </w:ffData>
              </w:fldChar>
            </w:r>
            <w:r>
              <w:instrText xml:space="preserve"> FORMTEXT </w:instrText>
            </w:r>
            <w:r>
              <w:fldChar w:fldCharType="separate"/>
            </w:r>
            <w:r>
              <w:rPr>
                <w:noProof/>
              </w:rPr>
              <w:t>..........................</w:t>
            </w:r>
            <w:r>
              <w:fldChar w:fldCharType="end"/>
            </w:r>
          </w:p>
        </w:tc>
      </w:tr>
      <w:tr w:rsidR="00F928D8" w:rsidRPr="003D1519" w:rsidTr="00886D80">
        <w:trPr>
          <w:trHeight w:val="402"/>
        </w:trPr>
        <w:tc>
          <w:tcPr>
            <w:tcW w:w="4353" w:type="dxa"/>
            <w:tcBorders>
              <w:top w:val="single" w:sz="6" w:space="0" w:color="auto"/>
              <w:left w:val="single" w:sz="12" w:space="0" w:color="auto"/>
              <w:bottom w:val="single" w:sz="6" w:space="0" w:color="auto"/>
              <w:right w:val="single" w:sz="6" w:space="0" w:color="auto"/>
            </w:tcBorders>
            <w:shd w:val="clear" w:color="auto" w:fill="FFFFFF" w:themeFill="background1"/>
            <w:vAlign w:val="center"/>
          </w:tcPr>
          <w:p w:rsidR="00F928D8" w:rsidRPr="00153290" w:rsidRDefault="009A260A" w:rsidP="006225DC">
            <w:pPr>
              <w:rPr>
                <w:bCs/>
                <w:szCs w:val="20"/>
              </w:rPr>
            </w:pPr>
            <w:r>
              <w:rPr>
                <w:bCs/>
                <w:szCs w:val="20"/>
              </w:rPr>
              <w:t>Funkce:</w:t>
            </w:r>
            <w:r w:rsidR="00F928D8" w:rsidRPr="00153290">
              <w:rPr>
                <w:bCs/>
                <w:szCs w:val="20"/>
              </w:rPr>
              <w:t xml:space="preserve">  </w:t>
            </w:r>
          </w:p>
        </w:tc>
        <w:tc>
          <w:tcPr>
            <w:tcW w:w="5202" w:type="dxa"/>
            <w:gridSpan w:val="3"/>
            <w:tcBorders>
              <w:top w:val="single" w:sz="6" w:space="0" w:color="auto"/>
              <w:left w:val="single" w:sz="6" w:space="0" w:color="auto"/>
              <w:bottom w:val="single" w:sz="6" w:space="0" w:color="auto"/>
              <w:right w:val="single" w:sz="12" w:space="0" w:color="auto"/>
            </w:tcBorders>
            <w:vAlign w:val="center"/>
          </w:tcPr>
          <w:p w:rsidR="00F928D8" w:rsidRPr="003D1519" w:rsidRDefault="00F928D8" w:rsidP="006225DC">
            <w:pPr>
              <w:rPr>
                <w:szCs w:val="20"/>
              </w:rPr>
            </w:pPr>
            <w:r>
              <w:fldChar w:fldCharType="begin">
                <w:ffData>
                  <w:name w:val="Text1"/>
                  <w:enabled/>
                  <w:calcOnExit w:val="0"/>
                  <w:textInput>
                    <w:default w:val=".........................."/>
                  </w:textInput>
                </w:ffData>
              </w:fldChar>
            </w:r>
            <w:r>
              <w:instrText xml:space="preserve"> FORMTEXT </w:instrText>
            </w:r>
            <w:r>
              <w:fldChar w:fldCharType="separate"/>
            </w:r>
            <w:r>
              <w:rPr>
                <w:noProof/>
              </w:rPr>
              <w:t>..........................</w:t>
            </w:r>
            <w:r>
              <w:fldChar w:fldCharType="end"/>
            </w:r>
          </w:p>
        </w:tc>
      </w:tr>
      <w:tr w:rsidR="00F928D8" w:rsidRPr="003D1519" w:rsidTr="00886D80">
        <w:trPr>
          <w:trHeight w:val="386"/>
        </w:trPr>
        <w:tc>
          <w:tcPr>
            <w:tcW w:w="4353" w:type="dxa"/>
            <w:tcBorders>
              <w:top w:val="single" w:sz="6" w:space="0" w:color="auto"/>
              <w:left w:val="single" w:sz="12" w:space="0" w:color="auto"/>
              <w:bottom w:val="single" w:sz="12" w:space="0" w:color="auto"/>
              <w:right w:val="single" w:sz="6" w:space="0" w:color="auto"/>
            </w:tcBorders>
            <w:shd w:val="clear" w:color="auto" w:fill="FFFFFF" w:themeFill="background1"/>
            <w:vAlign w:val="center"/>
          </w:tcPr>
          <w:p w:rsidR="00F928D8" w:rsidRPr="00153290" w:rsidRDefault="00F928D8" w:rsidP="006225DC">
            <w:pPr>
              <w:rPr>
                <w:bCs/>
                <w:szCs w:val="20"/>
              </w:rPr>
            </w:pPr>
            <w:r>
              <w:rPr>
                <w:bCs/>
                <w:szCs w:val="20"/>
              </w:rPr>
              <w:t>Datum</w:t>
            </w:r>
            <w:r w:rsidR="009A260A">
              <w:rPr>
                <w:bCs/>
                <w:szCs w:val="20"/>
              </w:rPr>
              <w:t>:</w:t>
            </w:r>
          </w:p>
        </w:tc>
        <w:tc>
          <w:tcPr>
            <w:tcW w:w="5202" w:type="dxa"/>
            <w:gridSpan w:val="3"/>
            <w:tcBorders>
              <w:top w:val="single" w:sz="6" w:space="0" w:color="auto"/>
              <w:left w:val="single" w:sz="6" w:space="0" w:color="auto"/>
              <w:bottom w:val="single" w:sz="12" w:space="0" w:color="auto"/>
              <w:right w:val="single" w:sz="12" w:space="0" w:color="auto"/>
            </w:tcBorders>
            <w:vAlign w:val="center"/>
          </w:tcPr>
          <w:p w:rsidR="00F928D8" w:rsidRPr="003D1519" w:rsidRDefault="00F928D8" w:rsidP="006225DC">
            <w:pPr>
              <w:rPr>
                <w:szCs w:val="20"/>
              </w:rPr>
            </w:pPr>
            <w:r>
              <w:fldChar w:fldCharType="begin">
                <w:ffData>
                  <w:name w:val="Text1"/>
                  <w:enabled/>
                  <w:calcOnExit w:val="0"/>
                  <w:textInput>
                    <w:default w:val=".........................."/>
                  </w:textInput>
                </w:ffData>
              </w:fldChar>
            </w:r>
            <w:r>
              <w:instrText xml:space="preserve"> FORMTEXT </w:instrText>
            </w:r>
            <w:r>
              <w:fldChar w:fldCharType="separate"/>
            </w:r>
            <w:r>
              <w:rPr>
                <w:noProof/>
              </w:rPr>
              <w:t>..........................</w:t>
            </w:r>
            <w:r>
              <w:fldChar w:fldCharType="end"/>
            </w:r>
          </w:p>
        </w:tc>
      </w:tr>
    </w:tbl>
    <w:p w:rsidR="00D927FA" w:rsidRDefault="00D927FA" w:rsidP="00B26C94">
      <w:pPr>
        <w:pStyle w:val="Nzev"/>
        <w:jc w:val="left"/>
        <w:rPr>
          <w:sz w:val="16"/>
          <w:szCs w:val="16"/>
        </w:rPr>
      </w:pPr>
    </w:p>
    <w:sectPr w:rsidR="00D927FA" w:rsidSect="003D7010">
      <w:footerReference w:type="default" r:id="rId7"/>
      <w:headerReference w:type="first" r:id="rId8"/>
      <w:pgSz w:w="11906" w:h="16838" w:code="9"/>
      <w:pgMar w:top="1079" w:right="1418" w:bottom="1258" w:left="102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7BF" w:rsidRDefault="004E07BF">
      <w:r>
        <w:separator/>
      </w:r>
    </w:p>
  </w:endnote>
  <w:endnote w:type="continuationSeparator" w:id="0">
    <w:p w:rsidR="004E07BF" w:rsidRDefault="004E0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7FA" w:rsidRDefault="00D927FA" w:rsidP="000E4D02">
    <w:pPr>
      <w:pStyle w:val="Zpat"/>
      <w:pBdr>
        <w:top w:val="single" w:sz="4" w:space="1" w:color="auto"/>
      </w:pBdr>
      <w:tabs>
        <w:tab w:val="clear" w:pos="4536"/>
        <w:tab w:val="clear" w:pos="9072"/>
        <w:tab w:val="left" w:pos="3720"/>
        <w:tab w:val="right" w:pos="9467"/>
      </w:tabs>
      <w:rPr>
        <w:rFonts w:cs="Arial"/>
        <w:sz w:val="16"/>
        <w:szCs w:val="16"/>
      </w:rPr>
    </w:pPr>
    <w:r>
      <w:rPr>
        <w:rFonts w:cs="Arial"/>
        <w:sz w:val="16"/>
        <w:szCs w:val="16"/>
      </w:rPr>
      <w:tab/>
    </w:r>
    <w:r>
      <w:rPr>
        <w:rFonts w:cs="Arial"/>
        <w:sz w:val="16"/>
        <w:szCs w:val="16"/>
      </w:rPr>
      <w:tab/>
      <w:t xml:space="preserve">Strana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E23A0D">
      <w:rPr>
        <w:rFonts w:cs="Arial"/>
        <w:noProof/>
        <w:sz w:val="16"/>
        <w:szCs w:val="16"/>
      </w:rPr>
      <w:t>2</w:t>
    </w:r>
    <w:r>
      <w:rPr>
        <w:rFonts w:cs="Arial"/>
        <w:sz w:val="16"/>
        <w:szCs w:val="16"/>
      </w:rPr>
      <w:fldChar w:fldCharType="end"/>
    </w:r>
    <w:r>
      <w:rPr>
        <w:rFonts w:cs="Arial"/>
        <w:sz w:val="16"/>
        <w:szCs w:val="16"/>
      </w:rPr>
      <w:t xml:space="preserve"> (celkem </w:t>
    </w:r>
    <w:r>
      <w:rPr>
        <w:rFonts w:cs="Arial"/>
        <w:sz w:val="16"/>
        <w:szCs w:val="16"/>
      </w:rPr>
      <w:fldChar w:fldCharType="begin"/>
    </w:r>
    <w:r>
      <w:rPr>
        <w:rFonts w:cs="Arial"/>
        <w:sz w:val="16"/>
        <w:szCs w:val="16"/>
      </w:rPr>
      <w:instrText xml:space="preserve"> NUMPAGES </w:instrText>
    </w:r>
    <w:r>
      <w:rPr>
        <w:rFonts w:cs="Arial"/>
        <w:sz w:val="16"/>
        <w:szCs w:val="16"/>
      </w:rPr>
      <w:fldChar w:fldCharType="separate"/>
    </w:r>
    <w:r w:rsidR="00632818">
      <w:rPr>
        <w:rFonts w:cs="Arial"/>
        <w:noProof/>
        <w:sz w:val="16"/>
        <w:szCs w:val="16"/>
      </w:rPr>
      <w:t>1</w:t>
    </w:r>
    <w:r>
      <w:rPr>
        <w:rFonts w:cs="Arial"/>
        <w:sz w:val="16"/>
        <w:szCs w:val="16"/>
      </w:rPr>
      <w:fldChar w:fldCharType="end"/>
    </w:r>
    <w:r>
      <w:rPr>
        <w:rFonts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7BF" w:rsidRDefault="004E07BF">
      <w:r>
        <w:separator/>
      </w:r>
    </w:p>
  </w:footnote>
  <w:footnote w:type="continuationSeparator" w:id="0">
    <w:p w:rsidR="004E07BF" w:rsidRDefault="004E0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7FA" w:rsidRDefault="00F928D8" w:rsidP="00F928D8">
    <w:pPr>
      <w:pStyle w:val="Zhlav"/>
    </w:pPr>
    <w:r>
      <w:rPr>
        <w:noProof/>
      </w:rPr>
      <mc:AlternateContent>
        <mc:Choice Requires="wps">
          <w:drawing>
            <wp:anchor distT="0" distB="0" distL="114300" distR="114300" simplePos="0" relativeHeight="251659264" behindDoc="0" locked="0" layoutInCell="1" allowOverlap="1" wp14:anchorId="151243BE" wp14:editId="78BD9328">
              <wp:simplePos x="0" y="0"/>
              <wp:positionH relativeFrom="column">
                <wp:posOffset>5394656</wp:posOffset>
              </wp:positionH>
              <wp:positionV relativeFrom="paragraph">
                <wp:posOffset>177938</wp:posOffset>
              </wp:positionV>
              <wp:extent cx="1238250" cy="318052"/>
              <wp:effectExtent l="0" t="0" r="0" b="635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180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8D8" w:rsidRPr="00253C54" w:rsidRDefault="00F928D8" w:rsidP="00F928D8">
                          <w:pPr>
                            <w:rPr>
                              <w:b/>
                              <w:szCs w:val="20"/>
                            </w:rPr>
                          </w:pPr>
                          <w:r w:rsidRPr="00253C54">
                            <w:rPr>
                              <w:b/>
                              <w:szCs w:val="20"/>
                            </w:rPr>
                            <w:t xml:space="preserve">Příloha č. </w:t>
                          </w:r>
                          <w:r w:rsidR="00396699">
                            <w:rPr>
                              <w:b/>
                              <w:szCs w:val="20"/>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1243BE" id="_x0000_t202" coordsize="21600,21600" o:spt="202" path="m,l,21600r21600,l21600,xe">
              <v:stroke joinstyle="miter"/>
              <v:path gradientshapeok="t" o:connecttype="rect"/>
            </v:shapetype>
            <v:shape id="Text Box 6" o:spid="_x0000_s1026" type="#_x0000_t202" style="position:absolute;margin-left:424.8pt;margin-top:14pt;width:97.5pt;height:2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kn7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" filled="f" stroked="f">
              <v:textbox>
                <w:txbxContent>
                  <w:p w:rsidR="00F928D8" w:rsidRPr="00253C54" w:rsidRDefault="00F928D8" w:rsidP="00F928D8">
                    <w:pPr>
                      <w:rPr>
                        <w:b/>
                        <w:szCs w:val="20"/>
                      </w:rPr>
                    </w:pPr>
                    <w:r w:rsidRPr="00253C54">
                      <w:rPr>
                        <w:b/>
                        <w:szCs w:val="20"/>
                      </w:rPr>
                      <w:t xml:space="preserve">Příloha č. </w:t>
                    </w:r>
                    <w:r w:rsidR="00396699">
                      <w:rPr>
                        <w:b/>
                        <w:szCs w:val="20"/>
                      </w:rPr>
                      <w:t>3</w:t>
                    </w:r>
                  </w:p>
                </w:txbxContent>
              </v:textbox>
            </v:shape>
          </w:pict>
        </mc:Fallback>
      </mc:AlternateContent>
    </w:r>
    <w:r>
      <w:rPr>
        <w:rFonts w:cs="Arial"/>
        <w:noProof/>
        <w:color w:val="0000FF"/>
        <w:szCs w:val="20"/>
      </w:rPr>
      <w:drawing>
        <wp:inline distT="0" distB="0" distL="0" distR="0" wp14:anchorId="53BE4E93" wp14:editId="46D92FF9">
          <wp:extent cx="1256306" cy="492981"/>
          <wp:effectExtent l="0" t="0" r="1270" b="2540"/>
          <wp:docPr id="3" name="Obrázek 3" descr="Oficiální stránky města Uherský Brod">
            <a:hlinkClick xmlns:a="http://schemas.openxmlformats.org/drawingml/2006/main" r:id="rId1" tooltip="&quot;Oficiální stránky města Uherský Bro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 descr="Oficiální stránky města Uherský Brod">
                    <a:hlinkClick r:id="rId1" tooltip="&quot;Oficiální stránky města Uherský Brod&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6405" cy="493020"/>
                  </a:xfrm>
                  <a:prstGeom prst="rect">
                    <a:avLst/>
                  </a:prstGeom>
                  <a:noFill/>
                  <a:ln>
                    <a:noFill/>
                  </a:ln>
                </pic:spPr>
              </pic:pic>
            </a:graphicData>
          </a:graphic>
        </wp:inline>
      </w:drawing>
    </w:r>
  </w:p>
  <w:p w:rsidR="00F928D8" w:rsidRPr="00F928D8" w:rsidRDefault="00F928D8" w:rsidP="00F928D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33F71"/>
    <w:multiLevelType w:val="hybridMultilevel"/>
    <w:tmpl w:val="3BC8D43C"/>
    <w:lvl w:ilvl="0" w:tplc="04050017">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77DA3"/>
    <w:multiLevelType w:val="hybridMultilevel"/>
    <w:tmpl w:val="E0B05B8A"/>
    <w:lvl w:ilvl="0" w:tplc="A5705D18">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1B0D663A"/>
    <w:multiLevelType w:val="hybridMultilevel"/>
    <w:tmpl w:val="0DD635A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E2349D9"/>
    <w:multiLevelType w:val="hybridMultilevel"/>
    <w:tmpl w:val="8FA06FB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20DA1405"/>
    <w:multiLevelType w:val="hybridMultilevel"/>
    <w:tmpl w:val="4E6E56A0"/>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20FB6573"/>
    <w:multiLevelType w:val="hybridMultilevel"/>
    <w:tmpl w:val="4F6C4924"/>
    <w:lvl w:ilvl="0" w:tplc="B9EE67C6">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5225E7"/>
    <w:multiLevelType w:val="hybridMultilevel"/>
    <w:tmpl w:val="AD8A1FD8"/>
    <w:lvl w:ilvl="0" w:tplc="1896B4EC">
      <w:start w:val="1"/>
      <w:numFmt w:val="decimal"/>
      <w:lvlText w:val="%1."/>
      <w:lvlJc w:val="left"/>
      <w:pPr>
        <w:ind w:left="720" w:hanging="360"/>
      </w:pPr>
      <w:rPr>
        <w:rFonts w:cs="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8707BC"/>
    <w:multiLevelType w:val="hybridMultilevel"/>
    <w:tmpl w:val="C136D8D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AC44055"/>
    <w:multiLevelType w:val="hybridMultilevel"/>
    <w:tmpl w:val="F98C32D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09B412F"/>
    <w:multiLevelType w:val="hybridMultilevel"/>
    <w:tmpl w:val="D9F88E6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pStyle w:val="Textodstavce"/>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627172D"/>
    <w:multiLevelType w:val="hybridMultilevel"/>
    <w:tmpl w:val="187247EC"/>
    <w:lvl w:ilvl="0" w:tplc="DFE041A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4DFA4346"/>
    <w:multiLevelType w:val="hybridMultilevel"/>
    <w:tmpl w:val="2B8ABC4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21B295A"/>
    <w:multiLevelType w:val="hybridMultilevel"/>
    <w:tmpl w:val="36F00F4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3AE72F8"/>
    <w:multiLevelType w:val="hybridMultilevel"/>
    <w:tmpl w:val="B61E500C"/>
    <w:lvl w:ilvl="0" w:tplc="04050017">
      <w:start w:val="1"/>
      <w:numFmt w:val="lowerLetter"/>
      <w:lvlText w:val="%1)"/>
      <w:lvlJc w:val="left"/>
      <w:pPr>
        <w:ind w:left="1080" w:hanging="360"/>
      </w:p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56105FC7"/>
    <w:multiLevelType w:val="hybridMultilevel"/>
    <w:tmpl w:val="6614868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5BD94F41"/>
    <w:multiLevelType w:val="hybridMultilevel"/>
    <w:tmpl w:val="56B860B4"/>
    <w:lvl w:ilvl="0" w:tplc="0405000F">
      <w:start w:val="1"/>
      <w:numFmt w:val="decimal"/>
      <w:lvlText w:val="%1."/>
      <w:lvlJc w:val="left"/>
      <w:pPr>
        <w:ind w:left="0" w:firstLine="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EEF3BDA"/>
    <w:multiLevelType w:val="hybridMultilevel"/>
    <w:tmpl w:val="C80044CC"/>
    <w:lvl w:ilvl="0" w:tplc="83086854">
      <w:start w:val="2"/>
      <w:numFmt w:val="decimal"/>
      <w:lvlText w:val="%1."/>
      <w:lvlJc w:val="left"/>
      <w:pPr>
        <w:ind w:left="720" w:hanging="360"/>
      </w:pPr>
      <w:rPr>
        <w:rFonts w:cs="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1BF34E6"/>
    <w:multiLevelType w:val="hybridMultilevel"/>
    <w:tmpl w:val="2564C32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4B53062"/>
    <w:multiLevelType w:val="hybridMultilevel"/>
    <w:tmpl w:val="A4527F3E"/>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D35FC8"/>
    <w:multiLevelType w:val="hybridMultilevel"/>
    <w:tmpl w:val="6E6A3936"/>
    <w:lvl w:ilvl="0" w:tplc="69A66C7E">
      <w:start w:val="1"/>
      <w:numFmt w:val="bullet"/>
      <w:pStyle w:val="Styl1"/>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3A7C91"/>
    <w:multiLevelType w:val="hybridMultilevel"/>
    <w:tmpl w:val="17E05C5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6B073FF5"/>
    <w:multiLevelType w:val="hybridMultilevel"/>
    <w:tmpl w:val="A87ADA5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784F46BE"/>
    <w:multiLevelType w:val="hybridMultilevel"/>
    <w:tmpl w:val="DA102334"/>
    <w:lvl w:ilvl="0" w:tplc="84508A74">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7C79727B"/>
    <w:multiLevelType w:val="hybridMultilevel"/>
    <w:tmpl w:val="5C02398C"/>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2"/>
  </w:num>
  <w:num w:numId="2">
    <w:abstractNumId w:val="6"/>
  </w:num>
  <w:num w:numId="3">
    <w:abstractNumId w:val="16"/>
  </w:num>
  <w:num w:numId="4">
    <w:abstractNumId w:val="19"/>
  </w:num>
  <w:num w:numId="5">
    <w:abstractNumId w:val="0"/>
  </w:num>
  <w:num w:numId="6">
    <w:abstractNumId w:val="14"/>
  </w:num>
  <w:num w:numId="7">
    <w:abstractNumId w:val="5"/>
  </w:num>
  <w:num w:numId="8">
    <w:abstractNumId w:val="23"/>
  </w:num>
  <w:num w:numId="9">
    <w:abstractNumId w:val="17"/>
  </w:num>
  <w:num w:numId="10">
    <w:abstractNumId w:val="4"/>
  </w:num>
  <w:num w:numId="11">
    <w:abstractNumId w:val="11"/>
  </w:num>
  <w:num w:numId="12">
    <w:abstractNumId w:val="21"/>
  </w:num>
  <w:num w:numId="13">
    <w:abstractNumId w:val="20"/>
  </w:num>
  <w:num w:numId="14">
    <w:abstractNumId w:val="22"/>
  </w:num>
  <w:num w:numId="15">
    <w:abstractNumId w:val="18"/>
  </w:num>
  <w:num w:numId="16">
    <w:abstractNumId w:val="12"/>
  </w:num>
  <w:num w:numId="17">
    <w:abstractNumId w:val="10"/>
  </w:num>
  <w:num w:numId="18">
    <w:abstractNumId w:val="8"/>
  </w:num>
  <w:num w:numId="19">
    <w:abstractNumId w:val="1"/>
  </w:num>
  <w:num w:numId="20">
    <w:abstractNumId w:val="7"/>
  </w:num>
  <w:num w:numId="21">
    <w:abstractNumId w:val="9"/>
  </w:num>
  <w:num w:numId="22">
    <w:abstractNumId w:val="3"/>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1F8"/>
    <w:rsid w:val="00001E39"/>
    <w:rsid w:val="000022E3"/>
    <w:rsid w:val="00003CE1"/>
    <w:rsid w:val="00004399"/>
    <w:rsid w:val="000043AB"/>
    <w:rsid w:val="000054DC"/>
    <w:rsid w:val="0001051D"/>
    <w:rsid w:val="0001152E"/>
    <w:rsid w:val="00012046"/>
    <w:rsid w:val="00012F14"/>
    <w:rsid w:val="00014A04"/>
    <w:rsid w:val="000200FA"/>
    <w:rsid w:val="00020A0D"/>
    <w:rsid w:val="0002749A"/>
    <w:rsid w:val="0002762B"/>
    <w:rsid w:val="0003498B"/>
    <w:rsid w:val="00037A5A"/>
    <w:rsid w:val="00044CDA"/>
    <w:rsid w:val="00045F2C"/>
    <w:rsid w:val="000466A9"/>
    <w:rsid w:val="00052756"/>
    <w:rsid w:val="00055C30"/>
    <w:rsid w:val="00055C4D"/>
    <w:rsid w:val="00056CED"/>
    <w:rsid w:val="00056F12"/>
    <w:rsid w:val="00060A10"/>
    <w:rsid w:val="00065020"/>
    <w:rsid w:val="00066346"/>
    <w:rsid w:val="0006639B"/>
    <w:rsid w:val="0007772A"/>
    <w:rsid w:val="00077B8A"/>
    <w:rsid w:val="00077D84"/>
    <w:rsid w:val="00084314"/>
    <w:rsid w:val="000924F2"/>
    <w:rsid w:val="000A2AF3"/>
    <w:rsid w:val="000A754F"/>
    <w:rsid w:val="000B086F"/>
    <w:rsid w:val="000B094D"/>
    <w:rsid w:val="000B1AC4"/>
    <w:rsid w:val="000B3033"/>
    <w:rsid w:val="000B3133"/>
    <w:rsid w:val="000C2E90"/>
    <w:rsid w:val="000C659F"/>
    <w:rsid w:val="000C6A1C"/>
    <w:rsid w:val="000D5945"/>
    <w:rsid w:val="000D7E0A"/>
    <w:rsid w:val="000E4D02"/>
    <w:rsid w:val="000E7543"/>
    <w:rsid w:val="000F04AD"/>
    <w:rsid w:val="000F3264"/>
    <w:rsid w:val="000F64F0"/>
    <w:rsid w:val="00100407"/>
    <w:rsid w:val="00102600"/>
    <w:rsid w:val="00103460"/>
    <w:rsid w:val="00103E7C"/>
    <w:rsid w:val="001079C1"/>
    <w:rsid w:val="00107B06"/>
    <w:rsid w:val="00107CF9"/>
    <w:rsid w:val="0011016B"/>
    <w:rsid w:val="00111695"/>
    <w:rsid w:val="0011305C"/>
    <w:rsid w:val="00116B88"/>
    <w:rsid w:val="0012256E"/>
    <w:rsid w:val="00130577"/>
    <w:rsid w:val="00130DD3"/>
    <w:rsid w:val="00140728"/>
    <w:rsid w:val="0014156F"/>
    <w:rsid w:val="00142890"/>
    <w:rsid w:val="001436D2"/>
    <w:rsid w:val="00147199"/>
    <w:rsid w:val="00147B5D"/>
    <w:rsid w:val="001525D5"/>
    <w:rsid w:val="00154994"/>
    <w:rsid w:val="00154DC9"/>
    <w:rsid w:val="00157350"/>
    <w:rsid w:val="00162DCD"/>
    <w:rsid w:val="00171691"/>
    <w:rsid w:val="0017208E"/>
    <w:rsid w:val="00176171"/>
    <w:rsid w:val="0018069C"/>
    <w:rsid w:val="0018384E"/>
    <w:rsid w:val="001857C4"/>
    <w:rsid w:val="00196E68"/>
    <w:rsid w:val="001A1DE0"/>
    <w:rsid w:val="001B062E"/>
    <w:rsid w:val="001B07CF"/>
    <w:rsid w:val="001B0F40"/>
    <w:rsid w:val="001B10F2"/>
    <w:rsid w:val="001B55CF"/>
    <w:rsid w:val="001B6185"/>
    <w:rsid w:val="001B6367"/>
    <w:rsid w:val="001B7035"/>
    <w:rsid w:val="001B7422"/>
    <w:rsid w:val="001C3A35"/>
    <w:rsid w:val="001C6400"/>
    <w:rsid w:val="001C7227"/>
    <w:rsid w:val="001D6BAB"/>
    <w:rsid w:val="001D73BA"/>
    <w:rsid w:val="001E25F9"/>
    <w:rsid w:val="001E2717"/>
    <w:rsid w:val="001E5121"/>
    <w:rsid w:val="001F4BE7"/>
    <w:rsid w:val="001F5414"/>
    <w:rsid w:val="001F6459"/>
    <w:rsid w:val="001F6528"/>
    <w:rsid w:val="002000F5"/>
    <w:rsid w:val="002029E6"/>
    <w:rsid w:val="002038A9"/>
    <w:rsid w:val="00207B80"/>
    <w:rsid w:val="00214BD3"/>
    <w:rsid w:val="00220D6B"/>
    <w:rsid w:val="00221266"/>
    <w:rsid w:val="0022307E"/>
    <w:rsid w:val="00223C88"/>
    <w:rsid w:val="0022565F"/>
    <w:rsid w:val="002256F1"/>
    <w:rsid w:val="00227456"/>
    <w:rsid w:val="002319A1"/>
    <w:rsid w:val="00232311"/>
    <w:rsid w:val="002329E4"/>
    <w:rsid w:val="00234578"/>
    <w:rsid w:val="00237476"/>
    <w:rsid w:val="0024087E"/>
    <w:rsid w:val="00241700"/>
    <w:rsid w:val="00242E57"/>
    <w:rsid w:val="00244FB6"/>
    <w:rsid w:val="00250B69"/>
    <w:rsid w:val="00252035"/>
    <w:rsid w:val="00256B17"/>
    <w:rsid w:val="00265675"/>
    <w:rsid w:val="00265BBF"/>
    <w:rsid w:val="002732E9"/>
    <w:rsid w:val="00273C50"/>
    <w:rsid w:val="00275700"/>
    <w:rsid w:val="00276DEB"/>
    <w:rsid w:val="00285C69"/>
    <w:rsid w:val="00287A6B"/>
    <w:rsid w:val="00291D00"/>
    <w:rsid w:val="002922EA"/>
    <w:rsid w:val="00292B19"/>
    <w:rsid w:val="002969B0"/>
    <w:rsid w:val="002A19FB"/>
    <w:rsid w:val="002A2C92"/>
    <w:rsid w:val="002A2D13"/>
    <w:rsid w:val="002A3AA4"/>
    <w:rsid w:val="002A3EE5"/>
    <w:rsid w:val="002A445C"/>
    <w:rsid w:val="002A47C0"/>
    <w:rsid w:val="002A53F0"/>
    <w:rsid w:val="002A55C8"/>
    <w:rsid w:val="002B2255"/>
    <w:rsid w:val="002B42DB"/>
    <w:rsid w:val="002B5AF7"/>
    <w:rsid w:val="002C4A48"/>
    <w:rsid w:val="002C5433"/>
    <w:rsid w:val="002D572F"/>
    <w:rsid w:val="002E0F84"/>
    <w:rsid w:val="002E1705"/>
    <w:rsid w:val="002E6871"/>
    <w:rsid w:val="002F081A"/>
    <w:rsid w:val="002F4269"/>
    <w:rsid w:val="002F4893"/>
    <w:rsid w:val="002F6D90"/>
    <w:rsid w:val="002F7695"/>
    <w:rsid w:val="00302C79"/>
    <w:rsid w:val="00305C9A"/>
    <w:rsid w:val="00306309"/>
    <w:rsid w:val="003131E0"/>
    <w:rsid w:val="003135DA"/>
    <w:rsid w:val="003150E9"/>
    <w:rsid w:val="00315C70"/>
    <w:rsid w:val="003170D9"/>
    <w:rsid w:val="00317D62"/>
    <w:rsid w:val="0032198E"/>
    <w:rsid w:val="00322D94"/>
    <w:rsid w:val="003248B8"/>
    <w:rsid w:val="003256B2"/>
    <w:rsid w:val="00332721"/>
    <w:rsid w:val="00334024"/>
    <w:rsid w:val="00334818"/>
    <w:rsid w:val="0033513C"/>
    <w:rsid w:val="00337ABF"/>
    <w:rsid w:val="00343676"/>
    <w:rsid w:val="003455E7"/>
    <w:rsid w:val="00345676"/>
    <w:rsid w:val="003460DA"/>
    <w:rsid w:val="003467EC"/>
    <w:rsid w:val="003539AA"/>
    <w:rsid w:val="00353D05"/>
    <w:rsid w:val="00360AA9"/>
    <w:rsid w:val="00364670"/>
    <w:rsid w:val="00364872"/>
    <w:rsid w:val="00364C72"/>
    <w:rsid w:val="00366B90"/>
    <w:rsid w:val="00366BEC"/>
    <w:rsid w:val="003706FF"/>
    <w:rsid w:val="003728F9"/>
    <w:rsid w:val="00372DAA"/>
    <w:rsid w:val="0037321B"/>
    <w:rsid w:val="00377F55"/>
    <w:rsid w:val="003804B4"/>
    <w:rsid w:val="00391E9B"/>
    <w:rsid w:val="00393B4F"/>
    <w:rsid w:val="00396699"/>
    <w:rsid w:val="003A0D3E"/>
    <w:rsid w:val="003A15F6"/>
    <w:rsid w:val="003A2FA7"/>
    <w:rsid w:val="003A4169"/>
    <w:rsid w:val="003A45DC"/>
    <w:rsid w:val="003A5790"/>
    <w:rsid w:val="003A591F"/>
    <w:rsid w:val="003B2E5E"/>
    <w:rsid w:val="003B7AC0"/>
    <w:rsid w:val="003C22A6"/>
    <w:rsid w:val="003C2682"/>
    <w:rsid w:val="003C2C84"/>
    <w:rsid w:val="003C3DA5"/>
    <w:rsid w:val="003C3FBD"/>
    <w:rsid w:val="003C4539"/>
    <w:rsid w:val="003C48B1"/>
    <w:rsid w:val="003D20B9"/>
    <w:rsid w:val="003D43F2"/>
    <w:rsid w:val="003D63F7"/>
    <w:rsid w:val="003D7010"/>
    <w:rsid w:val="003E45FE"/>
    <w:rsid w:val="003E77BD"/>
    <w:rsid w:val="003F00E5"/>
    <w:rsid w:val="003F0394"/>
    <w:rsid w:val="003F137F"/>
    <w:rsid w:val="003F4129"/>
    <w:rsid w:val="00401135"/>
    <w:rsid w:val="0040127B"/>
    <w:rsid w:val="00403378"/>
    <w:rsid w:val="00403658"/>
    <w:rsid w:val="00403ABD"/>
    <w:rsid w:val="00407246"/>
    <w:rsid w:val="004148A3"/>
    <w:rsid w:val="00426D7D"/>
    <w:rsid w:val="00427A55"/>
    <w:rsid w:val="00430A56"/>
    <w:rsid w:val="00431684"/>
    <w:rsid w:val="00433982"/>
    <w:rsid w:val="00435ACB"/>
    <w:rsid w:val="0044093E"/>
    <w:rsid w:val="00451F4D"/>
    <w:rsid w:val="004548D9"/>
    <w:rsid w:val="00457411"/>
    <w:rsid w:val="00457C3A"/>
    <w:rsid w:val="0047080B"/>
    <w:rsid w:val="0047521D"/>
    <w:rsid w:val="00477369"/>
    <w:rsid w:val="0048337F"/>
    <w:rsid w:val="00483CEC"/>
    <w:rsid w:val="00491775"/>
    <w:rsid w:val="0049212E"/>
    <w:rsid w:val="0049477B"/>
    <w:rsid w:val="004A1B34"/>
    <w:rsid w:val="004A1EA9"/>
    <w:rsid w:val="004A41F8"/>
    <w:rsid w:val="004A5F7C"/>
    <w:rsid w:val="004A631A"/>
    <w:rsid w:val="004B0EC4"/>
    <w:rsid w:val="004B1C10"/>
    <w:rsid w:val="004B1CDB"/>
    <w:rsid w:val="004B304E"/>
    <w:rsid w:val="004B3F92"/>
    <w:rsid w:val="004C0C3A"/>
    <w:rsid w:val="004C15CB"/>
    <w:rsid w:val="004C2A9E"/>
    <w:rsid w:val="004C51D0"/>
    <w:rsid w:val="004C7F25"/>
    <w:rsid w:val="004D553B"/>
    <w:rsid w:val="004D7ED3"/>
    <w:rsid w:val="004E07BF"/>
    <w:rsid w:val="004E45C6"/>
    <w:rsid w:val="004E4A63"/>
    <w:rsid w:val="004E5628"/>
    <w:rsid w:val="004E5E2B"/>
    <w:rsid w:val="004E6DC6"/>
    <w:rsid w:val="004F246A"/>
    <w:rsid w:val="004F44E3"/>
    <w:rsid w:val="0050230A"/>
    <w:rsid w:val="00504FF1"/>
    <w:rsid w:val="005114C9"/>
    <w:rsid w:val="0051403E"/>
    <w:rsid w:val="005147A3"/>
    <w:rsid w:val="005212E5"/>
    <w:rsid w:val="00522517"/>
    <w:rsid w:val="005226CC"/>
    <w:rsid w:val="0052437E"/>
    <w:rsid w:val="005246FA"/>
    <w:rsid w:val="0052595B"/>
    <w:rsid w:val="00527FA6"/>
    <w:rsid w:val="00533DA1"/>
    <w:rsid w:val="00540558"/>
    <w:rsid w:val="00540ABA"/>
    <w:rsid w:val="0054182A"/>
    <w:rsid w:val="00543314"/>
    <w:rsid w:val="005438B5"/>
    <w:rsid w:val="005511E5"/>
    <w:rsid w:val="00551BB5"/>
    <w:rsid w:val="00552320"/>
    <w:rsid w:val="005523D5"/>
    <w:rsid w:val="00557E76"/>
    <w:rsid w:val="00562457"/>
    <w:rsid w:val="00564D4B"/>
    <w:rsid w:val="00566105"/>
    <w:rsid w:val="00571E04"/>
    <w:rsid w:val="00572899"/>
    <w:rsid w:val="00572D5A"/>
    <w:rsid w:val="00580112"/>
    <w:rsid w:val="00581B1F"/>
    <w:rsid w:val="005824F4"/>
    <w:rsid w:val="00585A72"/>
    <w:rsid w:val="005877B2"/>
    <w:rsid w:val="00587A29"/>
    <w:rsid w:val="00592F9D"/>
    <w:rsid w:val="00593411"/>
    <w:rsid w:val="005946DF"/>
    <w:rsid w:val="00597DD2"/>
    <w:rsid w:val="005A1A75"/>
    <w:rsid w:val="005A5006"/>
    <w:rsid w:val="005A526F"/>
    <w:rsid w:val="005A697C"/>
    <w:rsid w:val="005A6ED6"/>
    <w:rsid w:val="005B009E"/>
    <w:rsid w:val="005B128E"/>
    <w:rsid w:val="005B31E9"/>
    <w:rsid w:val="005B419C"/>
    <w:rsid w:val="005B615C"/>
    <w:rsid w:val="005C00BE"/>
    <w:rsid w:val="005C1810"/>
    <w:rsid w:val="005C183A"/>
    <w:rsid w:val="005C308B"/>
    <w:rsid w:val="005C59D2"/>
    <w:rsid w:val="005C6EEE"/>
    <w:rsid w:val="005C70AD"/>
    <w:rsid w:val="005C76F8"/>
    <w:rsid w:val="005D1068"/>
    <w:rsid w:val="005D2693"/>
    <w:rsid w:val="005D4390"/>
    <w:rsid w:val="005D76B4"/>
    <w:rsid w:val="005E4554"/>
    <w:rsid w:val="005E6B6E"/>
    <w:rsid w:val="005F7D0E"/>
    <w:rsid w:val="006009D0"/>
    <w:rsid w:val="006010E9"/>
    <w:rsid w:val="006071FC"/>
    <w:rsid w:val="00616F33"/>
    <w:rsid w:val="006207DA"/>
    <w:rsid w:val="006228C8"/>
    <w:rsid w:val="0062730E"/>
    <w:rsid w:val="006302D0"/>
    <w:rsid w:val="00632818"/>
    <w:rsid w:val="00632EAF"/>
    <w:rsid w:val="00635D98"/>
    <w:rsid w:val="00642AB0"/>
    <w:rsid w:val="006456C5"/>
    <w:rsid w:val="0064607E"/>
    <w:rsid w:val="00650AFC"/>
    <w:rsid w:val="00651C84"/>
    <w:rsid w:val="00657447"/>
    <w:rsid w:val="00661A5A"/>
    <w:rsid w:val="00664E44"/>
    <w:rsid w:val="00671EDD"/>
    <w:rsid w:val="00673FAD"/>
    <w:rsid w:val="00674275"/>
    <w:rsid w:val="00676385"/>
    <w:rsid w:val="00680B5D"/>
    <w:rsid w:val="00683EA3"/>
    <w:rsid w:val="006860B0"/>
    <w:rsid w:val="00686BB9"/>
    <w:rsid w:val="0069328F"/>
    <w:rsid w:val="0069346C"/>
    <w:rsid w:val="00694B54"/>
    <w:rsid w:val="006A6D11"/>
    <w:rsid w:val="006A7FCE"/>
    <w:rsid w:val="006B0EC5"/>
    <w:rsid w:val="006B1A8E"/>
    <w:rsid w:val="006B58FB"/>
    <w:rsid w:val="006C06AD"/>
    <w:rsid w:val="006C11B6"/>
    <w:rsid w:val="006C33ED"/>
    <w:rsid w:val="006C75D8"/>
    <w:rsid w:val="006D2C62"/>
    <w:rsid w:val="006D3FB1"/>
    <w:rsid w:val="006D6A33"/>
    <w:rsid w:val="006D6B46"/>
    <w:rsid w:val="006E00C8"/>
    <w:rsid w:val="006E149C"/>
    <w:rsid w:val="006E6395"/>
    <w:rsid w:val="006E7C8A"/>
    <w:rsid w:val="006F004E"/>
    <w:rsid w:val="006F1B96"/>
    <w:rsid w:val="006F3CFE"/>
    <w:rsid w:val="006F5546"/>
    <w:rsid w:val="00701EFC"/>
    <w:rsid w:val="0070442E"/>
    <w:rsid w:val="00704F73"/>
    <w:rsid w:val="00715CD2"/>
    <w:rsid w:val="00716262"/>
    <w:rsid w:val="00716454"/>
    <w:rsid w:val="00723333"/>
    <w:rsid w:val="00723D03"/>
    <w:rsid w:val="007245B9"/>
    <w:rsid w:val="007245DF"/>
    <w:rsid w:val="00731A9E"/>
    <w:rsid w:val="00734BC0"/>
    <w:rsid w:val="007362EA"/>
    <w:rsid w:val="00736540"/>
    <w:rsid w:val="00745817"/>
    <w:rsid w:val="00747F83"/>
    <w:rsid w:val="007518D4"/>
    <w:rsid w:val="00751D9B"/>
    <w:rsid w:val="007555B5"/>
    <w:rsid w:val="00760FA4"/>
    <w:rsid w:val="00761533"/>
    <w:rsid w:val="00762994"/>
    <w:rsid w:val="00762F3D"/>
    <w:rsid w:val="0076491A"/>
    <w:rsid w:val="00767FDB"/>
    <w:rsid w:val="00774F70"/>
    <w:rsid w:val="00776A85"/>
    <w:rsid w:val="00776FDA"/>
    <w:rsid w:val="007868CF"/>
    <w:rsid w:val="007941FE"/>
    <w:rsid w:val="00796C50"/>
    <w:rsid w:val="007971A1"/>
    <w:rsid w:val="007A24EE"/>
    <w:rsid w:val="007A456D"/>
    <w:rsid w:val="007A546E"/>
    <w:rsid w:val="007A5F4B"/>
    <w:rsid w:val="007A7EFD"/>
    <w:rsid w:val="007B29C0"/>
    <w:rsid w:val="007B64FC"/>
    <w:rsid w:val="007B7177"/>
    <w:rsid w:val="007C087E"/>
    <w:rsid w:val="007C3588"/>
    <w:rsid w:val="007D04BA"/>
    <w:rsid w:val="007D3FF9"/>
    <w:rsid w:val="007D4A60"/>
    <w:rsid w:val="007D655D"/>
    <w:rsid w:val="007D6D09"/>
    <w:rsid w:val="007F017C"/>
    <w:rsid w:val="007F2FDD"/>
    <w:rsid w:val="007F7729"/>
    <w:rsid w:val="0080218A"/>
    <w:rsid w:val="00805FAC"/>
    <w:rsid w:val="00807634"/>
    <w:rsid w:val="00810252"/>
    <w:rsid w:val="008104A8"/>
    <w:rsid w:val="00815E98"/>
    <w:rsid w:val="00820407"/>
    <w:rsid w:val="008311D2"/>
    <w:rsid w:val="008353D0"/>
    <w:rsid w:val="008355F9"/>
    <w:rsid w:val="008357CF"/>
    <w:rsid w:val="008426A1"/>
    <w:rsid w:val="008479F2"/>
    <w:rsid w:val="008508B3"/>
    <w:rsid w:val="00851CA4"/>
    <w:rsid w:val="008521F7"/>
    <w:rsid w:val="008528C9"/>
    <w:rsid w:val="008542BB"/>
    <w:rsid w:val="00855C8B"/>
    <w:rsid w:val="00861093"/>
    <w:rsid w:val="0086292A"/>
    <w:rsid w:val="00865F80"/>
    <w:rsid w:val="008733BA"/>
    <w:rsid w:val="0087572B"/>
    <w:rsid w:val="0087752C"/>
    <w:rsid w:val="00883F9F"/>
    <w:rsid w:val="00885626"/>
    <w:rsid w:val="00886D80"/>
    <w:rsid w:val="008873D1"/>
    <w:rsid w:val="008929DD"/>
    <w:rsid w:val="00894BDC"/>
    <w:rsid w:val="0089772B"/>
    <w:rsid w:val="008979F0"/>
    <w:rsid w:val="00897C86"/>
    <w:rsid w:val="008B002D"/>
    <w:rsid w:val="008B2682"/>
    <w:rsid w:val="008B5DFD"/>
    <w:rsid w:val="008B6499"/>
    <w:rsid w:val="008C0311"/>
    <w:rsid w:val="008C662B"/>
    <w:rsid w:val="008D486B"/>
    <w:rsid w:val="008D4AD9"/>
    <w:rsid w:val="008D5219"/>
    <w:rsid w:val="008D78F4"/>
    <w:rsid w:val="008E06C8"/>
    <w:rsid w:val="008E3196"/>
    <w:rsid w:val="008E490C"/>
    <w:rsid w:val="008E536C"/>
    <w:rsid w:val="008F1714"/>
    <w:rsid w:val="008F39FC"/>
    <w:rsid w:val="008F3BCE"/>
    <w:rsid w:val="008F487C"/>
    <w:rsid w:val="008F6722"/>
    <w:rsid w:val="00907044"/>
    <w:rsid w:val="009131BF"/>
    <w:rsid w:val="00916BCF"/>
    <w:rsid w:val="00917406"/>
    <w:rsid w:val="0091777B"/>
    <w:rsid w:val="00923552"/>
    <w:rsid w:val="009321AD"/>
    <w:rsid w:val="00934E72"/>
    <w:rsid w:val="009409A6"/>
    <w:rsid w:val="00942B6C"/>
    <w:rsid w:val="00943E24"/>
    <w:rsid w:val="00946B67"/>
    <w:rsid w:val="009507EE"/>
    <w:rsid w:val="0095112E"/>
    <w:rsid w:val="00951498"/>
    <w:rsid w:val="00955363"/>
    <w:rsid w:val="00957CE1"/>
    <w:rsid w:val="00957E07"/>
    <w:rsid w:val="009603BB"/>
    <w:rsid w:val="00963450"/>
    <w:rsid w:val="00965614"/>
    <w:rsid w:val="00967FAF"/>
    <w:rsid w:val="009700E4"/>
    <w:rsid w:val="00977676"/>
    <w:rsid w:val="00980C3E"/>
    <w:rsid w:val="00981B3D"/>
    <w:rsid w:val="009821DD"/>
    <w:rsid w:val="00984526"/>
    <w:rsid w:val="00986475"/>
    <w:rsid w:val="0098678D"/>
    <w:rsid w:val="00986DCC"/>
    <w:rsid w:val="00993141"/>
    <w:rsid w:val="00995B31"/>
    <w:rsid w:val="00997B9B"/>
    <w:rsid w:val="009A11D5"/>
    <w:rsid w:val="009A1CC8"/>
    <w:rsid w:val="009A2070"/>
    <w:rsid w:val="009A260A"/>
    <w:rsid w:val="009A347E"/>
    <w:rsid w:val="009B3ADE"/>
    <w:rsid w:val="009B413F"/>
    <w:rsid w:val="009B53E8"/>
    <w:rsid w:val="009C10D9"/>
    <w:rsid w:val="009C155D"/>
    <w:rsid w:val="009C1D8F"/>
    <w:rsid w:val="009C261A"/>
    <w:rsid w:val="009C2E11"/>
    <w:rsid w:val="009C3CE8"/>
    <w:rsid w:val="009C4F81"/>
    <w:rsid w:val="009C7231"/>
    <w:rsid w:val="009D1436"/>
    <w:rsid w:val="009D20EA"/>
    <w:rsid w:val="009D5423"/>
    <w:rsid w:val="009D586B"/>
    <w:rsid w:val="009E05F0"/>
    <w:rsid w:val="009E2F2F"/>
    <w:rsid w:val="009E561F"/>
    <w:rsid w:val="009F2C79"/>
    <w:rsid w:val="00A000D3"/>
    <w:rsid w:val="00A010C9"/>
    <w:rsid w:val="00A01E4C"/>
    <w:rsid w:val="00A049E5"/>
    <w:rsid w:val="00A067E0"/>
    <w:rsid w:val="00A07809"/>
    <w:rsid w:val="00A15A1E"/>
    <w:rsid w:val="00A229F6"/>
    <w:rsid w:val="00A345CF"/>
    <w:rsid w:val="00A354C3"/>
    <w:rsid w:val="00A400BF"/>
    <w:rsid w:val="00A40A2C"/>
    <w:rsid w:val="00A42C90"/>
    <w:rsid w:val="00A450A2"/>
    <w:rsid w:val="00A456F7"/>
    <w:rsid w:val="00A45E85"/>
    <w:rsid w:val="00A47AB0"/>
    <w:rsid w:val="00A50243"/>
    <w:rsid w:val="00A51BDB"/>
    <w:rsid w:val="00A53C50"/>
    <w:rsid w:val="00A57EBD"/>
    <w:rsid w:val="00A61785"/>
    <w:rsid w:val="00A64171"/>
    <w:rsid w:val="00A65002"/>
    <w:rsid w:val="00A70F6A"/>
    <w:rsid w:val="00A7180D"/>
    <w:rsid w:val="00A75531"/>
    <w:rsid w:val="00A755E5"/>
    <w:rsid w:val="00A767AA"/>
    <w:rsid w:val="00A771DF"/>
    <w:rsid w:val="00A80267"/>
    <w:rsid w:val="00A81C00"/>
    <w:rsid w:val="00A82EE0"/>
    <w:rsid w:val="00A85C71"/>
    <w:rsid w:val="00A85CCE"/>
    <w:rsid w:val="00A906CD"/>
    <w:rsid w:val="00A9076D"/>
    <w:rsid w:val="00A97166"/>
    <w:rsid w:val="00A9798A"/>
    <w:rsid w:val="00AA156D"/>
    <w:rsid w:val="00AA1748"/>
    <w:rsid w:val="00AB0B1C"/>
    <w:rsid w:val="00AB4211"/>
    <w:rsid w:val="00AB4BD4"/>
    <w:rsid w:val="00AB52ED"/>
    <w:rsid w:val="00AB5BF0"/>
    <w:rsid w:val="00AB66BC"/>
    <w:rsid w:val="00AB6911"/>
    <w:rsid w:val="00AB6AF5"/>
    <w:rsid w:val="00AC06DF"/>
    <w:rsid w:val="00AC0845"/>
    <w:rsid w:val="00AC47EC"/>
    <w:rsid w:val="00AC5E7A"/>
    <w:rsid w:val="00AC7638"/>
    <w:rsid w:val="00AD3810"/>
    <w:rsid w:val="00AD44B5"/>
    <w:rsid w:val="00AD48C9"/>
    <w:rsid w:val="00AD548C"/>
    <w:rsid w:val="00AD7C10"/>
    <w:rsid w:val="00AD7FD1"/>
    <w:rsid w:val="00AE3F08"/>
    <w:rsid w:val="00AE5A82"/>
    <w:rsid w:val="00AE5C84"/>
    <w:rsid w:val="00AE63ED"/>
    <w:rsid w:val="00AF0718"/>
    <w:rsid w:val="00AF19B3"/>
    <w:rsid w:val="00AF49E7"/>
    <w:rsid w:val="00B01027"/>
    <w:rsid w:val="00B02F00"/>
    <w:rsid w:val="00B038D8"/>
    <w:rsid w:val="00B071DF"/>
    <w:rsid w:val="00B10745"/>
    <w:rsid w:val="00B112F9"/>
    <w:rsid w:val="00B115C6"/>
    <w:rsid w:val="00B13C91"/>
    <w:rsid w:val="00B20064"/>
    <w:rsid w:val="00B211AB"/>
    <w:rsid w:val="00B23CD7"/>
    <w:rsid w:val="00B26C94"/>
    <w:rsid w:val="00B323DC"/>
    <w:rsid w:val="00B36510"/>
    <w:rsid w:val="00B37BF2"/>
    <w:rsid w:val="00B40F1A"/>
    <w:rsid w:val="00B43C3A"/>
    <w:rsid w:val="00B43DCF"/>
    <w:rsid w:val="00B44013"/>
    <w:rsid w:val="00B44EA2"/>
    <w:rsid w:val="00B45417"/>
    <w:rsid w:val="00B4591C"/>
    <w:rsid w:val="00B46805"/>
    <w:rsid w:val="00B471C5"/>
    <w:rsid w:val="00B50C08"/>
    <w:rsid w:val="00B51FA8"/>
    <w:rsid w:val="00B557BC"/>
    <w:rsid w:val="00B611C2"/>
    <w:rsid w:val="00B648B7"/>
    <w:rsid w:val="00B64D46"/>
    <w:rsid w:val="00B70351"/>
    <w:rsid w:val="00B70435"/>
    <w:rsid w:val="00B70D45"/>
    <w:rsid w:val="00B729AC"/>
    <w:rsid w:val="00B776C3"/>
    <w:rsid w:val="00B80BB0"/>
    <w:rsid w:val="00B96744"/>
    <w:rsid w:val="00B9732A"/>
    <w:rsid w:val="00BA0FBA"/>
    <w:rsid w:val="00BA23F8"/>
    <w:rsid w:val="00BA6011"/>
    <w:rsid w:val="00BA6139"/>
    <w:rsid w:val="00BB1C61"/>
    <w:rsid w:val="00BB320D"/>
    <w:rsid w:val="00BB3C3E"/>
    <w:rsid w:val="00BB4C18"/>
    <w:rsid w:val="00BB68B2"/>
    <w:rsid w:val="00BB6916"/>
    <w:rsid w:val="00BB6CF0"/>
    <w:rsid w:val="00BB7FEA"/>
    <w:rsid w:val="00BC26BB"/>
    <w:rsid w:val="00BC2D37"/>
    <w:rsid w:val="00BC4FBD"/>
    <w:rsid w:val="00BC6CE0"/>
    <w:rsid w:val="00BC6DAA"/>
    <w:rsid w:val="00BC7611"/>
    <w:rsid w:val="00BD5349"/>
    <w:rsid w:val="00BD5C31"/>
    <w:rsid w:val="00BD65E1"/>
    <w:rsid w:val="00BE009C"/>
    <w:rsid w:val="00BE18E9"/>
    <w:rsid w:val="00BE36E2"/>
    <w:rsid w:val="00BE4627"/>
    <w:rsid w:val="00BE56B2"/>
    <w:rsid w:val="00BE5BA3"/>
    <w:rsid w:val="00BE67AF"/>
    <w:rsid w:val="00BF09D2"/>
    <w:rsid w:val="00BF101A"/>
    <w:rsid w:val="00BF28B4"/>
    <w:rsid w:val="00BF55B1"/>
    <w:rsid w:val="00BF5A6C"/>
    <w:rsid w:val="00BF78F0"/>
    <w:rsid w:val="00C023F6"/>
    <w:rsid w:val="00C07DCA"/>
    <w:rsid w:val="00C21EF7"/>
    <w:rsid w:val="00C22D54"/>
    <w:rsid w:val="00C23441"/>
    <w:rsid w:val="00C263C8"/>
    <w:rsid w:val="00C27EBA"/>
    <w:rsid w:val="00C30396"/>
    <w:rsid w:val="00C34C16"/>
    <w:rsid w:val="00C4267C"/>
    <w:rsid w:val="00C42D69"/>
    <w:rsid w:val="00C447E9"/>
    <w:rsid w:val="00C44936"/>
    <w:rsid w:val="00C51E43"/>
    <w:rsid w:val="00C52FCC"/>
    <w:rsid w:val="00C5375D"/>
    <w:rsid w:val="00C552CF"/>
    <w:rsid w:val="00C55C2E"/>
    <w:rsid w:val="00C601F5"/>
    <w:rsid w:val="00C60A00"/>
    <w:rsid w:val="00C61487"/>
    <w:rsid w:val="00C61588"/>
    <w:rsid w:val="00C61C8C"/>
    <w:rsid w:val="00C61E6D"/>
    <w:rsid w:val="00C61FC6"/>
    <w:rsid w:val="00C62413"/>
    <w:rsid w:val="00C632FD"/>
    <w:rsid w:val="00C64505"/>
    <w:rsid w:val="00C65EEE"/>
    <w:rsid w:val="00C70663"/>
    <w:rsid w:val="00C70CE5"/>
    <w:rsid w:val="00C74BDB"/>
    <w:rsid w:val="00C7672D"/>
    <w:rsid w:val="00C843DD"/>
    <w:rsid w:val="00C84F6E"/>
    <w:rsid w:val="00C86827"/>
    <w:rsid w:val="00C86D39"/>
    <w:rsid w:val="00C9118A"/>
    <w:rsid w:val="00C91F79"/>
    <w:rsid w:val="00C94865"/>
    <w:rsid w:val="00C96D1F"/>
    <w:rsid w:val="00CA0A80"/>
    <w:rsid w:val="00CA3872"/>
    <w:rsid w:val="00CA4C83"/>
    <w:rsid w:val="00CA4EC9"/>
    <w:rsid w:val="00CA6DF7"/>
    <w:rsid w:val="00CA6E74"/>
    <w:rsid w:val="00CB11ED"/>
    <w:rsid w:val="00CB401A"/>
    <w:rsid w:val="00CB480F"/>
    <w:rsid w:val="00CB582B"/>
    <w:rsid w:val="00CC32AF"/>
    <w:rsid w:val="00CC4B8C"/>
    <w:rsid w:val="00CC5472"/>
    <w:rsid w:val="00CC778D"/>
    <w:rsid w:val="00CD13B0"/>
    <w:rsid w:val="00CD6354"/>
    <w:rsid w:val="00CD706E"/>
    <w:rsid w:val="00CE000F"/>
    <w:rsid w:val="00CE05F7"/>
    <w:rsid w:val="00CE3B48"/>
    <w:rsid w:val="00CF0326"/>
    <w:rsid w:val="00CF1623"/>
    <w:rsid w:val="00CF2FD1"/>
    <w:rsid w:val="00CF375E"/>
    <w:rsid w:val="00CF4091"/>
    <w:rsid w:val="00CF66AA"/>
    <w:rsid w:val="00D05ECD"/>
    <w:rsid w:val="00D06198"/>
    <w:rsid w:val="00D103A2"/>
    <w:rsid w:val="00D15505"/>
    <w:rsid w:val="00D15D09"/>
    <w:rsid w:val="00D203C1"/>
    <w:rsid w:val="00D22624"/>
    <w:rsid w:val="00D25E99"/>
    <w:rsid w:val="00D30639"/>
    <w:rsid w:val="00D30F07"/>
    <w:rsid w:val="00D30F13"/>
    <w:rsid w:val="00D3344F"/>
    <w:rsid w:val="00D34EC0"/>
    <w:rsid w:val="00D41CE9"/>
    <w:rsid w:val="00D455B9"/>
    <w:rsid w:val="00D462C9"/>
    <w:rsid w:val="00D475B7"/>
    <w:rsid w:val="00D5181F"/>
    <w:rsid w:val="00D5274B"/>
    <w:rsid w:val="00D57A59"/>
    <w:rsid w:val="00D57B00"/>
    <w:rsid w:val="00D65E76"/>
    <w:rsid w:val="00D66A8D"/>
    <w:rsid w:val="00D6725C"/>
    <w:rsid w:val="00D67EDB"/>
    <w:rsid w:val="00D717F7"/>
    <w:rsid w:val="00D75FDF"/>
    <w:rsid w:val="00D82BEB"/>
    <w:rsid w:val="00D84087"/>
    <w:rsid w:val="00D86C22"/>
    <w:rsid w:val="00D87402"/>
    <w:rsid w:val="00D927FA"/>
    <w:rsid w:val="00D938B9"/>
    <w:rsid w:val="00DA0129"/>
    <w:rsid w:val="00DA0B0E"/>
    <w:rsid w:val="00DA1C6E"/>
    <w:rsid w:val="00DA1D1E"/>
    <w:rsid w:val="00DA4935"/>
    <w:rsid w:val="00DA57F3"/>
    <w:rsid w:val="00DA5811"/>
    <w:rsid w:val="00DA5E1E"/>
    <w:rsid w:val="00DA67D2"/>
    <w:rsid w:val="00DA736E"/>
    <w:rsid w:val="00DB13DB"/>
    <w:rsid w:val="00DB19AC"/>
    <w:rsid w:val="00DB5F94"/>
    <w:rsid w:val="00DB689E"/>
    <w:rsid w:val="00DC2577"/>
    <w:rsid w:val="00DC6ECD"/>
    <w:rsid w:val="00DD413D"/>
    <w:rsid w:val="00DD60EA"/>
    <w:rsid w:val="00DE01C8"/>
    <w:rsid w:val="00DE2718"/>
    <w:rsid w:val="00DE4718"/>
    <w:rsid w:val="00DE5AA1"/>
    <w:rsid w:val="00DF194C"/>
    <w:rsid w:val="00DF2765"/>
    <w:rsid w:val="00DF33FC"/>
    <w:rsid w:val="00DF3A2E"/>
    <w:rsid w:val="00DF4340"/>
    <w:rsid w:val="00DF4730"/>
    <w:rsid w:val="00E00157"/>
    <w:rsid w:val="00E00C35"/>
    <w:rsid w:val="00E01E9F"/>
    <w:rsid w:val="00E0251E"/>
    <w:rsid w:val="00E07DE6"/>
    <w:rsid w:val="00E1068D"/>
    <w:rsid w:val="00E13484"/>
    <w:rsid w:val="00E169F4"/>
    <w:rsid w:val="00E23A0D"/>
    <w:rsid w:val="00E27F8C"/>
    <w:rsid w:val="00E300C5"/>
    <w:rsid w:val="00E32DDA"/>
    <w:rsid w:val="00E33357"/>
    <w:rsid w:val="00E34549"/>
    <w:rsid w:val="00E36FA2"/>
    <w:rsid w:val="00E4010B"/>
    <w:rsid w:val="00E42382"/>
    <w:rsid w:val="00E44B26"/>
    <w:rsid w:val="00E45AF6"/>
    <w:rsid w:val="00E46786"/>
    <w:rsid w:val="00E47A10"/>
    <w:rsid w:val="00E5082F"/>
    <w:rsid w:val="00E618BF"/>
    <w:rsid w:val="00E6461E"/>
    <w:rsid w:val="00E66F54"/>
    <w:rsid w:val="00E71E36"/>
    <w:rsid w:val="00E73FBD"/>
    <w:rsid w:val="00E74A30"/>
    <w:rsid w:val="00E75022"/>
    <w:rsid w:val="00E77712"/>
    <w:rsid w:val="00E80BC0"/>
    <w:rsid w:val="00E81FF4"/>
    <w:rsid w:val="00E91BB8"/>
    <w:rsid w:val="00E93C44"/>
    <w:rsid w:val="00E94C30"/>
    <w:rsid w:val="00EA5201"/>
    <w:rsid w:val="00EA6ADD"/>
    <w:rsid w:val="00EB399F"/>
    <w:rsid w:val="00EB3B8A"/>
    <w:rsid w:val="00EB4AC4"/>
    <w:rsid w:val="00EB753F"/>
    <w:rsid w:val="00EC00F9"/>
    <w:rsid w:val="00EC05CC"/>
    <w:rsid w:val="00EC0A46"/>
    <w:rsid w:val="00EC27F3"/>
    <w:rsid w:val="00EC33F0"/>
    <w:rsid w:val="00EC5D99"/>
    <w:rsid w:val="00ED461A"/>
    <w:rsid w:val="00ED5F74"/>
    <w:rsid w:val="00ED683B"/>
    <w:rsid w:val="00ED72CA"/>
    <w:rsid w:val="00EE1950"/>
    <w:rsid w:val="00EE3472"/>
    <w:rsid w:val="00EE50A2"/>
    <w:rsid w:val="00EE62D2"/>
    <w:rsid w:val="00EF0711"/>
    <w:rsid w:val="00EF0961"/>
    <w:rsid w:val="00EF1760"/>
    <w:rsid w:val="00EF30FD"/>
    <w:rsid w:val="00EF3910"/>
    <w:rsid w:val="00EF3FA0"/>
    <w:rsid w:val="00EF5BE8"/>
    <w:rsid w:val="00F003CB"/>
    <w:rsid w:val="00F01E02"/>
    <w:rsid w:val="00F06F74"/>
    <w:rsid w:val="00F10111"/>
    <w:rsid w:val="00F11CD7"/>
    <w:rsid w:val="00F11F62"/>
    <w:rsid w:val="00F12599"/>
    <w:rsid w:val="00F15143"/>
    <w:rsid w:val="00F15262"/>
    <w:rsid w:val="00F17060"/>
    <w:rsid w:val="00F25BD9"/>
    <w:rsid w:val="00F26324"/>
    <w:rsid w:val="00F26CD6"/>
    <w:rsid w:val="00F2761D"/>
    <w:rsid w:val="00F32DEC"/>
    <w:rsid w:val="00F32F31"/>
    <w:rsid w:val="00F344C5"/>
    <w:rsid w:val="00F34CC3"/>
    <w:rsid w:val="00F52E09"/>
    <w:rsid w:val="00F53270"/>
    <w:rsid w:val="00F53F05"/>
    <w:rsid w:val="00F541CE"/>
    <w:rsid w:val="00F627B2"/>
    <w:rsid w:val="00F63170"/>
    <w:rsid w:val="00F636F7"/>
    <w:rsid w:val="00F65030"/>
    <w:rsid w:val="00F651FE"/>
    <w:rsid w:val="00F66169"/>
    <w:rsid w:val="00F71F64"/>
    <w:rsid w:val="00F730F4"/>
    <w:rsid w:val="00F7427D"/>
    <w:rsid w:val="00F754A6"/>
    <w:rsid w:val="00F75B5F"/>
    <w:rsid w:val="00F85F7B"/>
    <w:rsid w:val="00F900FC"/>
    <w:rsid w:val="00F90C43"/>
    <w:rsid w:val="00F90C5A"/>
    <w:rsid w:val="00F928D8"/>
    <w:rsid w:val="00F94413"/>
    <w:rsid w:val="00F96238"/>
    <w:rsid w:val="00F96A6E"/>
    <w:rsid w:val="00FA57F0"/>
    <w:rsid w:val="00FB1045"/>
    <w:rsid w:val="00FB481B"/>
    <w:rsid w:val="00FB4E0E"/>
    <w:rsid w:val="00FB60D0"/>
    <w:rsid w:val="00FB73AF"/>
    <w:rsid w:val="00FC36A0"/>
    <w:rsid w:val="00FD075F"/>
    <w:rsid w:val="00FD2113"/>
    <w:rsid w:val="00FD3B32"/>
    <w:rsid w:val="00FE11AE"/>
    <w:rsid w:val="00FE1DA2"/>
    <w:rsid w:val="00FE2C85"/>
    <w:rsid w:val="00FE5494"/>
    <w:rsid w:val="00FE5A0C"/>
    <w:rsid w:val="00FF35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49"/>
    <o:shapelayout v:ext="edit">
      <o:idmap v:ext="edit" data="1"/>
    </o:shapelayout>
  </w:shapeDefaults>
  <w:decimalSymbol w:val=","/>
  <w:listSeparator w:val=";"/>
  <w14:defaultImageDpi w14:val="0"/>
  <w15:docId w15:val="{06C7C5D2-2FD1-452E-9F1B-8E3581B86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450"/>
    <w:rPr>
      <w:rFonts w:ascii="Arial" w:hAnsi="Arial"/>
      <w:szCs w:val="24"/>
    </w:rPr>
  </w:style>
  <w:style w:type="paragraph" w:styleId="Nadpis1">
    <w:name w:val="heading 1"/>
    <w:basedOn w:val="Normln"/>
    <w:next w:val="Normln"/>
    <w:link w:val="Nadpis1Char"/>
    <w:uiPriority w:val="99"/>
    <w:qFormat/>
    <w:rsid w:val="00963450"/>
    <w:pPr>
      <w:keepNext/>
      <w:jc w:val="center"/>
      <w:outlineLvl w:val="0"/>
    </w:pPr>
    <w:rPr>
      <w:rFonts w:ascii="Times New Roman" w:hAnsi="Times New Roman"/>
      <w:b/>
      <w:bCs/>
      <w:sz w:val="32"/>
    </w:rPr>
  </w:style>
  <w:style w:type="paragraph" w:styleId="Nadpis2">
    <w:name w:val="heading 2"/>
    <w:basedOn w:val="Normln"/>
    <w:next w:val="Normln"/>
    <w:link w:val="Nadpis2Char"/>
    <w:uiPriority w:val="99"/>
    <w:qFormat/>
    <w:rsid w:val="00963450"/>
    <w:pPr>
      <w:keepNext/>
      <w:jc w:val="center"/>
      <w:outlineLvl w:val="1"/>
    </w:pPr>
    <w:rPr>
      <w:rFonts w:ascii="Times New Roman" w:hAnsi="Times New Roman"/>
      <w:b/>
      <w:bCs/>
      <w:sz w:val="28"/>
    </w:rPr>
  </w:style>
  <w:style w:type="paragraph" w:styleId="Nadpis3">
    <w:name w:val="heading 3"/>
    <w:basedOn w:val="Normln"/>
    <w:next w:val="Normln"/>
    <w:link w:val="Nadpis3Char"/>
    <w:uiPriority w:val="99"/>
    <w:qFormat/>
    <w:rsid w:val="00963450"/>
    <w:pPr>
      <w:keepNext/>
      <w:outlineLvl w:val="2"/>
    </w:pPr>
    <w:rPr>
      <w:rFonts w:ascii="Times New Roman" w:hAnsi="Times New Roman"/>
      <w:b/>
      <w:bCs/>
      <w:sz w:val="28"/>
    </w:rPr>
  </w:style>
  <w:style w:type="paragraph" w:styleId="Nadpis4">
    <w:name w:val="heading 4"/>
    <w:basedOn w:val="Normln"/>
    <w:next w:val="Normln"/>
    <w:link w:val="Nadpis4Char1"/>
    <w:uiPriority w:val="99"/>
    <w:qFormat/>
    <w:rsid w:val="00963450"/>
    <w:pPr>
      <w:keepNext/>
      <w:jc w:val="both"/>
      <w:outlineLvl w:val="3"/>
    </w:pPr>
    <w:rPr>
      <w:rFonts w:ascii="Times New Roman" w:hAnsi="Times New Roman"/>
      <w:sz w:val="24"/>
      <w:u w:val="single"/>
    </w:rPr>
  </w:style>
  <w:style w:type="paragraph" w:styleId="Nadpis5">
    <w:name w:val="heading 5"/>
    <w:basedOn w:val="Normln"/>
    <w:next w:val="Normln"/>
    <w:link w:val="Nadpis5Char"/>
    <w:uiPriority w:val="99"/>
    <w:qFormat/>
    <w:rsid w:val="00963450"/>
    <w:pPr>
      <w:keepNext/>
      <w:jc w:val="both"/>
      <w:outlineLvl w:val="4"/>
    </w:pPr>
    <w:rPr>
      <w:rFonts w:ascii="Times New Roman" w:hAnsi="Times New Roman"/>
      <w:b/>
      <w:bCs/>
      <w:sz w:val="24"/>
    </w:rPr>
  </w:style>
  <w:style w:type="paragraph" w:styleId="Nadpis6">
    <w:name w:val="heading 6"/>
    <w:basedOn w:val="Normln"/>
    <w:next w:val="Normln"/>
    <w:link w:val="Nadpis6Char"/>
    <w:uiPriority w:val="99"/>
    <w:qFormat/>
    <w:rsid w:val="00963450"/>
    <w:pPr>
      <w:keepNext/>
      <w:outlineLvl w:val="5"/>
    </w:pPr>
    <w:rPr>
      <w:rFonts w:ascii="Times New Roman" w:hAnsi="Times New Roman"/>
      <w:sz w:val="24"/>
      <w:u w:val="single"/>
    </w:rPr>
  </w:style>
  <w:style w:type="paragraph" w:styleId="Nadpis7">
    <w:name w:val="heading 7"/>
    <w:basedOn w:val="Normln"/>
    <w:next w:val="Normln"/>
    <w:link w:val="Nadpis7Char"/>
    <w:uiPriority w:val="99"/>
    <w:qFormat/>
    <w:rsid w:val="00963450"/>
    <w:pPr>
      <w:keepNext/>
      <w:outlineLvl w:val="6"/>
    </w:pPr>
    <w:rPr>
      <w:rFonts w:ascii="Times New Roman" w:hAnsi="Times New Roman"/>
      <w:b/>
      <w:bCs/>
      <w:sz w:val="24"/>
      <w:u w:val="single"/>
    </w:rPr>
  </w:style>
  <w:style w:type="paragraph" w:styleId="Nadpis8">
    <w:name w:val="heading 8"/>
    <w:basedOn w:val="Normln"/>
    <w:next w:val="Normln"/>
    <w:link w:val="Nadpis8Char"/>
    <w:uiPriority w:val="99"/>
    <w:qFormat/>
    <w:rsid w:val="00963450"/>
    <w:pPr>
      <w:keepNext/>
      <w:jc w:val="center"/>
      <w:outlineLvl w:val="7"/>
    </w:pPr>
    <w:rPr>
      <w:b/>
      <w:bCs/>
    </w:rPr>
  </w:style>
  <w:style w:type="paragraph" w:styleId="Nadpis9">
    <w:name w:val="heading 9"/>
    <w:basedOn w:val="Normln"/>
    <w:next w:val="Normln"/>
    <w:link w:val="Nadpis9Char"/>
    <w:uiPriority w:val="99"/>
    <w:qFormat/>
    <w:rsid w:val="00963450"/>
    <w:pPr>
      <w:keepNext/>
      <w:outlineLvl w:val="8"/>
    </w:pPr>
    <w:rPr>
      <w:rFonts w:ascii="Times New Roman" w:hAnsi="Times New Roman"/>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98678D"/>
    <w:rPr>
      <w:rFonts w:ascii="Cambria" w:hAnsi="Cambria"/>
      <w:b/>
      <w:kern w:val="32"/>
      <w:sz w:val="32"/>
    </w:rPr>
  </w:style>
  <w:style w:type="character" w:customStyle="1" w:styleId="Nadpis2Char">
    <w:name w:val="Nadpis 2 Char"/>
    <w:link w:val="Nadpis2"/>
    <w:uiPriority w:val="99"/>
    <w:semiHidden/>
    <w:locked/>
    <w:rsid w:val="0098678D"/>
    <w:rPr>
      <w:rFonts w:ascii="Cambria" w:hAnsi="Cambria"/>
      <w:b/>
      <w:i/>
      <w:sz w:val="28"/>
    </w:rPr>
  </w:style>
  <w:style w:type="character" w:customStyle="1" w:styleId="Nadpis3Char">
    <w:name w:val="Nadpis 3 Char"/>
    <w:link w:val="Nadpis3"/>
    <w:uiPriority w:val="99"/>
    <w:semiHidden/>
    <w:locked/>
    <w:rsid w:val="0098678D"/>
    <w:rPr>
      <w:rFonts w:ascii="Cambria" w:hAnsi="Cambria"/>
      <w:b/>
      <w:sz w:val="26"/>
    </w:rPr>
  </w:style>
  <w:style w:type="character" w:customStyle="1" w:styleId="Nadpis4Char1">
    <w:name w:val="Nadpis 4 Char1"/>
    <w:link w:val="Nadpis4"/>
    <w:uiPriority w:val="99"/>
    <w:semiHidden/>
    <w:locked/>
    <w:rsid w:val="0098678D"/>
    <w:rPr>
      <w:rFonts w:ascii="Calibri" w:hAnsi="Calibri"/>
      <w:b/>
      <w:sz w:val="28"/>
    </w:rPr>
  </w:style>
  <w:style w:type="character" w:customStyle="1" w:styleId="Nadpis5Char">
    <w:name w:val="Nadpis 5 Char"/>
    <w:link w:val="Nadpis5"/>
    <w:uiPriority w:val="99"/>
    <w:semiHidden/>
    <w:locked/>
    <w:rsid w:val="0098678D"/>
    <w:rPr>
      <w:rFonts w:ascii="Calibri" w:hAnsi="Calibri"/>
      <w:b/>
      <w:i/>
      <w:sz w:val="26"/>
    </w:rPr>
  </w:style>
  <w:style w:type="character" w:customStyle="1" w:styleId="Nadpis6Char">
    <w:name w:val="Nadpis 6 Char"/>
    <w:link w:val="Nadpis6"/>
    <w:uiPriority w:val="99"/>
    <w:semiHidden/>
    <w:locked/>
    <w:rsid w:val="0098678D"/>
    <w:rPr>
      <w:rFonts w:ascii="Calibri" w:hAnsi="Calibri"/>
      <w:b/>
    </w:rPr>
  </w:style>
  <w:style w:type="character" w:customStyle="1" w:styleId="Nadpis7Char">
    <w:name w:val="Nadpis 7 Char"/>
    <w:link w:val="Nadpis7"/>
    <w:uiPriority w:val="99"/>
    <w:semiHidden/>
    <w:locked/>
    <w:rsid w:val="0098678D"/>
    <w:rPr>
      <w:rFonts w:ascii="Calibri" w:hAnsi="Calibri"/>
      <w:sz w:val="24"/>
    </w:rPr>
  </w:style>
  <w:style w:type="character" w:customStyle="1" w:styleId="Nadpis8Char">
    <w:name w:val="Nadpis 8 Char"/>
    <w:link w:val="Nadpis8"/>
    <w:uiPriority w:val="99"/>
    <w:semiHidden/>
    <w:locked/>
    <w:rsid w:val="0098678D"/>
    <w:rPr>
      <w:rFonts w:ascii="Calibri" w:hAnsi="Calibri"/>
      <w:i/>
      <w:sz w:val="24"/>
    </w:rPr>
  </w:style>
  <w:style w:type="character" w:customStyle="1" w:styleId="Nadpis9Char">
    <w:name w:val="Nadpis 9 Char"/>
    <w:link w:val="Nadpis9"/>
    <w:uiPriority w:val="99"/>
    <w:semiHidden/>
    <w:locked/>
    <w:rsid w:val="0098678D"/>
    <w:rPr>
      <w:rFonts w:ascii="Cambria" w:hAnsi="Cambria"/>
    </w:rPr>
  </w:style>
  <w:style w:type="paragraph" w:styleId="Zkladntext">
    <w:name w:val="Body Text"/>
    <w:basedOn w:val="Normln"/>
    <w:link w:val="ZkladntextChar"/>
    <w:uiPriority w:val="99"/>
    <w:rsid w:val="00963450"/>
    <w:pPr>
      <w:jc w:val="both"/>
    </w:pPr>
    <w:rPr>
      <w:rFonts w:ascii="Times New Roman" w:hAnsi="Times New Roman"/>
      <w:sz w:val="24"/>
    </w:rPr>
  </w:style>
  <w:style w:type="character" w:customStyle="1" w:styleId="ZkladntextChar">
    <w:name w:val="Základní text Char"/>
    <w:link w:val="Zkladntext"/>
    <w:uiPriority w:val="99"/>
    <w:semiHidden/>
    <w:locked/>
    <w:rsid w:val="0098678D"/>
    <w:rPr>
      <w:rFonts w:ascii="Arial" w:hAnsi="Arial"/>
      <w:sz w:val="24"/>
    </w:rPr>
  </w:style>
  <w:style w:type="paragraph" w:styleId="Zhlav">
    <w:name w:val="header"/>
    <w:basedOn w:val="Normln"/>
    <w:link w:val="ZhlavChar"/>
    <w:rsid w:val="00963450"/>
    <w:pPr>
      <w:tabs>
        <w:tab w:val="center" w:pos="4536"/>
        <w:tab w:val="right" w:pos="9072"/>
      </w:tabs>
    </w:pPr>
  </w:style>
  <w:style w:type="character" w:customStyle="1" w:styleId="ZhlavChar">
    <w:name w:val="Záhlaví Char"/>
    <w:link w:val="Zhlav"/>
    <w:locked/>
    <w:rsid w:val="0098678D"/>
    <w:rPr>
      <w:rFonts w:ascii="Arial" w:hAnsi="Arial"/>
      <w:sz w:val="24"/>
    </w:rPr>
  </w:style>
  <w:style w:type="paragraph" w:styleId="Zpat">
    <w:name w:val="footer"/>
    <w:basedOn w:val="Normln"/>
    <w:link w:val="ZpatChar"/>
    <w:rsid w:val="00963450"/>
    <w:pPr>
      <w:tabs>
        <w:tab w:val="center" w:pos="4536"/>
        <w:tab w:val="right" w:pos="9072"/>
      </w:tabs>
    </w:pPr>
  </w:style>
  <w:style w:type="character" w:customStyle="1" w:styleId="ZpatChar">
    <w:name w:val="Zápatí Char"/>
    <w:link w:val="Zpat"/>
    <w:locked/>
    <w:rsid w:val="0098678D"/>
    <w:rPr>
      <w:rFonts w:ascii="Arial" w:hAnsi="Arial"/>
      <w:sz w:val="24"/>
    </w:rPr>
  </w:style>
  <w:style w:type="paragraph" w:customStyle="1" w:styleId="Nzevoddlen">
    <w:name w:val="Název oddělení"/>
    <w:basedOn w:val="Normln"/>
    <w:uiPriority w:val="99"/>
    <w:rsid w:val="00963450"/>
    <w:pPr>
      <w:spacing w:after="360"/>
      <w:ind w:left="1021"/>
    </w:pPr>
    <w:rPr>
      <w:rFonts w:cs="Arial"/>
      <w:b/>
      <w:sz w:val="24"/>
    </w:rPr>
  </w:style>
  <w:style w:type="paragraph" w:customStyle="1" w:styleId="Obrzeklogo">
    <w:name w:val="Obrázek logo"/>
    <w:basedOn w:val="Normln"/>
    <w:uiPriority w:val="99"/>
    <w:rsid w:val="00963450"/>
  </w:style>
  <w:style w:type="paragraph" w:styleId="Textbubliny">
    <w:name w:val="Balloon Text"/>
    <w:basedOn w:val="Normln"/>
    <w:link w:val="TextbublinyChar"/>
    <w:uiPriority w:val="99"/>
    <w:semiHidden/>
    <w:rsid w:val="00963450"/>
    <w:rPr>
      <w:rFonts w:cs="Tahoma"/>
      <w:sz w:val="16"/>
      <w:szCs w:val="16"/>
    </w:rPr>
  </w:style>
  <w:style w:type="character" w:customStyle="1" w:styleId="TextbublinyChar">
    <w:name w:val="Text bubliny Char"/>
    <w:link w:val="Textbubliny"/>
    <w:uiPriority w:val="99"/>
    <w:semiHidden/>
    <w:locked/>
    <w:rsid w:val="0098678D"/>
    <w:rPr>
      <w:sz w:val="2"/>
    </w:rPr>
  </w:style>
  <w:style w:type="paragraph" w:customStyle="1" w:styleId="Obrzeklogolinka">
    <w:name w:val="Obrázek logo linka"/>
    <w:basedOn w:val="Normln"/>
    <w:uiPriority w:val="99"/>
    <w:rsid w:val="00963450"/>
    <w:pPr>
      <w:pBdr>
        <w:bottom w:val="single" w:sz="4" w:space="1" w:color="auto"/>
      </w:pBdr>
    </w:pPr>
    <w:rPr>
      <w:rFonts w:cs="Arial"/>
    </w:rPr>
  </w:style>
  <w:style w:type="paragraph" w:customStyle="1" w:styleId="Obrzeknadpis">
    <w:name w:val="Obrázek nadpis"/>
    <w:basedOn w:val="Normln"/>
    <w:uiPriority w:val="99"/>
    <w:rsid w:val="00963450"/>
    <w:pPr>
      <w:spacing w:before="240" w:after="120"/>
      <w:ind w:left="1021"/>
    </w:pPr>
  </w:style>
  <w:style w:type="paragraph" w:customStyle="1" w:styleId="Tabulkanzvy">
    <w:name w:val="Tabulka názvy"/>
    <w:basedOn w:val="Normln"/>
    <w:uiPriority w:val="99"/>
    <w:rsid w:val="00963450"/>
    <w:rPr>
      <w:rFonts w:cs="Arial"/>
      <w:b/>
      <w:caps/>
      <w:sz w:val="16"/>
      <w:szCs w:val="16"/>
    </w:rPr>
  </w:style>
  <w:style w:type="paragraph" w:customStyle="1" w:styleId="Tabulkapopis">
    <w:name w:val="Tabulka popis"/>
    <w:basedOn w:val="Normln"/>
    <w:uiPriority w:val="99"/>
    <w:rsid w:val="00963450"/>
    <w:rPr>
      <w:rFonts w:cs="Arial"/>
      <w:sz w:val="16"/>
      <w:szCs w:val="16"/>
    </w:rPr>
  </w:style>
  <w:style w:type="paragraph" w:customStyle="1" w:styleId="Tabulkaadresa">
    <w:name w:val="Tabulka adresa"/>
    <w:basedOn w:val="Normln"/>
    <w:uiPriority w:val="99"/>
    <w:rsid w:val="00963450"/>
    <w:pPr>
      <w:ind w:left="432"/>
    </w:pPr>
    <w:rPr>
      <w:rFonts w:cs="Arial"/>
      <w:sz w:val="16"/>
      <w:szCs w:val="16"/>
    </w:rPr>
  </w:style>
  <w:style w:type="paragraph" w:customStyle="1" w:styleId="Vcvlevo">
    <w:name w:val="Věc (vlevo)"/>
    <w:basedOn w:val="Normln"/>
    <w:uiPriority w:val="99"/>
    <w:rsid w:val="00963450"/>
    <w:pPr>
      <w:spacing w:before="480" w:after="240"/>
    </w:pPr>
    <w:rPr>
      <w:rFonts w:cs="Arial"/>
      <w:b/>
      <w:caps/>
      <w:sz w:val="24"/>
      <w:u w:val="single"/>
    </w:rPr>
  </w:style>
  <w:style w:type="paragraph" w:customStyle="1" w:styleId="Vcsted">
    <w:name w:val="Věc (střed)"/>
    <w:basedOn w:val="Vcvlevo"/>
    <w:uiPriority w:val="99"/>
    <w:rsid w:val="00963450"/>
    <w:pPr>
      <w:jc w:val="center"/>
    </w:pPr>
  </w:style>
  <w:style w:type="paragraph" w:customStyle="1" w:styleId="Textdopisu">
    <w:name w:val="Text dopisu"/>
    <w:basedOn w:val="Normln"/>
    <w:uiPriority w:val="99"/>
    <w:rsid w:val="00963450"/>
    <w:pPr>
      <w:jc w:val="both"/>
    </w:pPr>
    <w:rPr>
      <w:rFonts w:cs="Arial"/>
      <w:szCs w:val="20"/>
    </w:rPr>
  </w:style>
  <w:style w:type="character" w:styleId="Odkaznakoment">
    <w:name w:val="annotation reference"/>
    <w:uiPriority w:val="99"/>
    <w:semiHidden/>
    <w:rsid w:val="00963450"/>
    <w:rPr>
      <w:sz w:val="16"/>
    </w:rPr>
  </w:style>
  <w:style w:type="paragraph" w:styleId="Textkomente">
    <w:name w:val="annotation text"/>
    <w:basedOn w:val="Normln"/>
    <w:link w:val="TextkomenteChar"/>
    <w:uiPriority w:val="99"/>
    <w:semiHidden/>
    <w:rsid w:val="00963450"/>
    <w:rPr>
      <w:szCs w:val="20"/>
    </w:rPr>
  </w:style>
  <w:style w:type="character" w:customStyle="1" w:styleId="TextkomenteChar">
    <w:name w:val="Text komentáře Char"/>
    <w:link w:val="Textkomente"/>
    <w:uiPriority w:val="99"/>
    <w:semiHidden/>
    <w:locked/>
    <w:rsid w:val="0098678D"/>
    <w:rPr>
      <w:rFonts w:ascii="Arial" w:hAnsi="Arial"/>
      <w:sz w:val="20"/>
    </w:rPr>
  </w:style>
  <w:style w:type="paragraph" w:styleId="Pedmtkomente">
    <w:name w:val="annotation subject"/>
    <w:basedOn w:val="Textkomente"/>
    <w:next w:val="Textkomente"/>
    <w:link w:val="PedmtkomenteChar"/>
    <w:uiPriority w:val="99"/>
    <w:semiHidden/>
    <w:rsid w:val="00963450"/>
    <w:rPr>
      <w:b/>
      <w:bCs/>
    </w:rPr>
  </w:style>
  <w:style w:type="character" w:customStyle="1" w:styleId="PedmtkomenteChar">
    <w:name w:val="Předmět komentáře Char"/>
    <w:link w:val="Pedmtkomente"/>
    <w:uiPriority w:val="99"/>
    <w:semiHidden/>
    <w:locked/>
    <w:rsid w:val="0098678D"/>
    <w:rPr>
      <w:rFonts w:ascii="Arial" w:hAnsi="Arial"/>
      <w:b/>
      <w:sz w:val="20"/>
    </w:rPr>
  </w:style>
  <w:style w:type="character" w:customStyle="1" w:styleId="Nadpis4Char">
    <w:name w:val="Nadpis 4 Char"/>
    <w:uiPriority w:val="99"/>
    <w:rsid w:val="00963450"/>
    <w:rPr>
      <w:sz w:val="24"/>
      <w:u w:val="single"/>
      <w:lang w:val="cs-CZ" w:eastAsia="cs-CZ"/>
    </w:rPr>
  </w:style>
  <w:style w:type="paragraph" w:customStyle="1" w:styleId="Zkladntext21">
    <w:name w:val="Základní text 21"/>
    <w:basedOn w:val="Normln"/>
    <w:uiPriority w:val="99"/>
    <w:rsid w:val="00963450"/>
    <w:pPr>
      <w:overflowPunct w:val="0"/>
      <w:autoSpaceDE w:val="0"/>
      <w:autoSpaceDN w:val="0"/>
      <w:adjustRightInd w:val="0"/>
      <w:spacing w:after="360"/>
      <w:jc w:val="center"/>
    </w:pPr>
    <w:rPr>
      <w:rFonts w:ascii="Times New Roman" w:hAnsi="Times New Roman"/>
      <w:b/>
      <w:sz w:val="28"/>
      <w:szCs w:val="20"/>
    </w:rPr>
  </w:style>
  <w:style w:type="paragraph" w:customStyle="1" w:styleId="XXLNEK">
    <w:name w:val="X.X. ČLÁNEK"/>
    <w:basedOn w:val="Zkladntext"/>
    <w:uiPriority w:val="99"/>
    <w:rsid w:val="00963450"/>
    <w:pPr>
      <w:tabs>
        <w:tab w:val="left" w:pos="454"/>
        <w:tab w:val="left" w:pos="567"/>
      </w:tabs>
      <w:spacing w:after="80"/>
    </w:pPr>
    <w:rPr>
      <w:rFonts w:ascii="Arial" w:hAnsi="Arial"/>
      <w:b/>
      <w:bCs/>
      <w:sz w:val="20"/>
      <w:u w:val="single"/>
    </w:rPr>
  </w:style>
  <w:style w:type="paragraph" w:customStyle="1" w:styleId="XODSTAVEC">
    <w:name w:val="X. ODSTAVEC"/>
    <w:basedOn w:val="Zkladntext"/>
    <w:uiPriority w:val="99"/>
    <w:rsid w:val="00963450"/>
    <w:pPr>
      <w:tabs>
        <w:tab w:val="left" w:pos="454"/>
      </w:tabs>
      <w:spacing w:after="120"/>
    </w:pPr>
    <w:rPr>
      <w:rFonts w:ascii="Arial" w:hAnsi="Arial" w:cs="Arial"/>
      <w:b/>
      <w:bCs/>
      <w:caps/>
      <w:sz w:val="20"/>
      <w:szCs w:val="20"/>
    </w:rPr>
  </w:style>
  <w:style w:type="paragraph" w:styleId="Zkladntext2">
    <w:name w:val="Body Text 2"/>
    <w:basedOn w:val="Normln"/>
    <w:link w:val="Zkladntext2Char"/>
    <w:uiPriority w:val="99"/>
    <w:rsid w:val="00963450"/>
    <w:pPr>
      <w:jc w:val="both"/>
    </w:pPr>
    <w:rPr>
      <w:rFonts w:ascii="Times New Roman" w:hAnsi="Times New Roman"/>
      <w:b/>
      <w:sz w:val="22"/>
      <w:szCs w:val="20"/>
    </w:rPr>
  </w:style>
  <w:style w:type="character" w:customStyle="1" w:styleId="Zkladntext2Char">
    <w:name w:val="Základní text 2 Char"/>
    <w:link w:val="Zkladntext2"/>
    <w:uiPriority w:val="99"/>
    <w:semiHidden/>
    <w:locked/>
    <w:rsid w:val="0098678D"/>
    <w:rPr>
      <w:rFonts w:ascii="Arial" w:hAnsi="Arial"/>
      <w:sz w:val="24"/>
    </w:rPr>
  </w:style>
  <w:style w:type="paragraph" w:styleId="Zkladntextodsazen">
    <w:name w:val="Body Text Indent"/>
    <w:basedOn w:val="Normln"/>
    <w:link w:val="ZkladntextodsazenChar"/>
    <w:uiPriority w:val="99"/>
    <w:rsid w:val="00963450"/>
    <w:pPr>
      <w:ind w:firstLine="709"/>
      <w:jc w:val="both"/>
    </w:pPr>
    <w:rPr>
      <w:rFonts w:cs="Arial"/>
    </w:rPr>
  </w:style>
  <w:style w:type="character" w:customStyle="1" w:styleId="ZkladntextodsazenChar">
    <w:name w:val="Základní text odsazený Char"/>
    <w:link w:val="Zkladntextodsazen"/>
    <w:uiPriority w:val="99"/>
    <w:semiHidden/>
    <w:locked/>
    <w:rsid w:val="0098678D"/>
    <w:rPr>
      <w:rFonts w:ascii="Arial" w:hAnsi="Arial"/>
      <w:sz w:val="24"/>
    </w:rPr>
  </w:style>
  <w:style w:type="character" w:styleId="Hypertextovodkaz">
    <w:name w:val="Hyperlink"/>
    <w:uiPriority w:val="99"/>
    <w:rsid w:val="002F4893"/>
    <w:rPr>
      <w:color w:val="0000FF"/>
      <w:u w:val="single"/>
    </w:rPr>
  </w:style>
  <w:style w:type="character" w:styleId="slostrnky">
    <w:name w:val="page number"/>
    <w:uiPriority w:val="99"/>
    <w:rsid w:val="002F4893"/>
  </w:style>
  <w:style w:type="paragraph" w:styleId="Normlnweb">
    <w:name w:val="Normal (Web)"/>
    <w:basedOn w:val="Normln"/>
    <w:uiPriority w:val="99"/>
    <w:rsid w:val="00003CE1"/>
    <w:pPr>
      <w:spacing w:before="100" w:beforeAutospacing="1" w:after="100" w:afterAutospacing="1"/>
    </w:pPr>
    <w:rPr>
      <w:rFonts w:ascii="Times New Roman" w:hAnsi="Times New Roman"/>
      <w:sz w:val="24"/>
    </w:rPr>
  </w:style>
  <w:style w:type="paragraph" w:customStyle="1" w:styleId="Default">
    <w:name w:val="Default"/>
    <w:uiPriority w:val="99"/>
    <w:rsid w:val="00D05ECD"/>
    <w:pPr>
      <w:autoSpaceDE w:val="0"/>
      <w:autoSpaceDN w:val="0"/>
      <w:adjustRightInd w:val="0"/>
    </w:pPr>
    <w:rPr>
      <w:rFonts w:ascii="Arial" w:hAnsi="Arial" w:cs="Arial"/>
      <w:color w:val="000000"/>
      <w:sz w:val="24"/>
      <w:szCs w:val="24"/>
    </w:rPr>
  </w:style>
  <w:style w:type="table" w:styleId="Mkatabulky">
    <w:name w:val="Table Grid"/>
    <w:basedOn w:val="Normlntabulka"/>
    <w:uiPriority w:val="99"/>
    <w:rsid w:val="006D6A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B4591C"/>
    <w:pPr>
      <w:ind w:left="720"/>
      <w:contextualSpacing/>
    </w:pPr>
    <w:rPr>
      <w:rFonts w:ascii="Times New Roman" w:hAnsi="Times New Roman"/>
      <w:sz w:val="24"/>
      <w:szCs w:val="20"/>
    </w:rPr>
  </w:style>
  <w:style w:type="paragraph" w:customStyle="1" w:styleId="Styl1">
    <w:name w:val="Styl1"/>
    <w:basedOn w:val="Normln"/>
    <w:uiPriority w:val="99"/>
    <w:rsid w:val="00B4591C"/>
    <w:pPr>
      <w:numPr>
        <w:numId w:val="4"/>
      </w:numPr>
    </w:pPr>
    <w:rPr>
      <w:sz w:val="18"/>
    </w:rPr>
  </w:style>
  <w:style w:type="character" w:customStyle="1" w:styleId="OdstavecseseznamemChar">
    <w:name w:val="Odstavec se seznamem Char"/>
    <w:link w:val="Odstavecseseznamem"/>
    <w:uiPriority w:val="34"/>
    <w:locked/>
    <w:rsid w:val="00D475B7"/>
    <w:rPr>
      <w:sz w:val="24"/>
    </w:rPr>
  </w:style>
  <w:style w:type="paragraph" w:customStyle="1" w:styleId="Textpsmene">
    <w:name w:val="Text písmene"/>
    <w:basedOn w:val="Normln"/>
    <w:uiPriority w:val="99"/>
    <w:rsid w:val="00D475B7"/>
    <w:pPr>
      <w:tabs>
        <w:tab w:val="num" w:pos="5760"/>
      </w:tabs>
      <w:suppressAutoHyphens/>
      <w:ind w:left="5760" w:hanging="360"/>
      <w:jc w:val="both"/>
      <w:outlineLvl w:val="7"/>
    </w:pPr>
    <w:rPr>
      <w:rFonts w:ascii="Times New Roman" w:hAnsi="Times New Roman"/>
      <w:sz w:val="24"/>
      <w:szCs w:val="20"/>
      <w:lang w:eastAsia="ar-SA"/>
    </w:rPr>
  </w:style>
  <w:style w:type="paragraph" w:styleId="Zkladntextodsazen2">
    <w:name w:val="Body Text Indent 2"/>
    <w:basedOn w:val="Normln"/>
    <w:link w:val="Zkladntextodsazen2Char"/>
    <w:uiPriority w:val="99"/>
    <w:rsid w:val="000C2E90"/>
    <w:pPr>
      <w:spacing w:after="120" w:line="480" w:lineRule="auto"/>
      <w:ind w:left="283"/>
    </w:pPr>
  </w:style>
  <w:style w:type="character" w:customStyle="1" w:styleId="Zkladntextodsazen2Char">
    <w:name w:val="Základní text odsazený 2 Char"/>
    <w:link w:val="Zkladntextodsazen2"/>
    <w:uiPriority w:val="99"/>
    <w:locked/>
    <w:rsid w:val="000C2E90"/>
    <w:rPr>
      <w:rFonts w:ascii="Arial" w:hAnsi="Arial"/>
      <w:sz w:val="24"/>
    </w:rPr>
  </w:style>
  <w:style w:type="paragraph" w:styleId="Zkladntextodsazen3">
    <w:name w:val="Body Text Indent 3"/>
    <w:basedOn w:val="Normln"/>
    <w:link w:val="Zkladntextodsazen3Char"/>
    <w:uiPriority w:val="99"/>
    <w:rsid w:val="000C2E90"/>
    <w:pPr>
      <w:spacing w:after="120"/>
      <w:ind w:left="283"/>
    </w:pPr>
    <w:rPr>
      <w:sz w:val="16"/>
      <w:szCs w:val="16"/>
    </w:rPr>
  </w:style>
  <w:style w:type="character" w:customStyle="1" w:styleId="Zkladntextodsazen3Char">
    <w:name w:val="Základní text odsazený 3 Char"/>
    <w:link w:val="Zkladntextodsazen3"/>
    <w:uiPriority w:val="99"/>
    <w:locked/>
    <w:rsid w:val="000C2E90"/>
    <w:rPr>
      <w:rFonts w:ascii="Arial" w:hAnsi="Arial"/>
      <w:sz w:val="16"/>
    </w:rPr>
  </w:style>
  <w:style w:type="paragraph" w:styleId="Nzev">
    <w:name w:val="Title"/>
    <w:basedOn w:val="Normln"/>
    <w:link w:val="NzevChar"/>
    <w:qFormat/>
    <w:rsid w:val="000C2E90"/>
    <w:pPr>
      <w:jc w:val="center"/>
    </w:pPr>
    <w:rPr>
      <w:rFonts w:ascii="Times New Roman" w:hAnsi="Times New Roman"/>
      <w:sz w:val="28"/>
    </w:rPr>
  </w:style>
  <w:style w:type="character" w:customStyle="1" w:styleId="NzevChar">
    <w:name w:val="Název Char"/>
    <w:link w:val="Nzev"/>
    <w:locked/>
    <w:rsid w:val="000C2E90"/>
    <w:rPr>
      <w:sz w:val="24"/>
    </w:rPr>
  </w:style>
  <w:style w:type="character" w:styleId="Siln">
    <w:name w:val="Strong"/>
    <w:uiPriority w:val="99"/>
    <w:qFormat/>
    <w:rsid w:val="000C2E90"/>
    <w:rPr>
      <w:b/>
    </w:rPr>
  </w:style>
  <w:style w:type="paragraph" w:styleId="Bezmezer">
    <w:name w:val="No Spacing"/>
    <w:link w:val="BezmezerChar"/>
    <w:uiPriority w:val="99"/>
    <w:qFormat/>
    <w:rsid w:val="000C2E90"/>
    <w:rPr>
      <w:rFonts w:ascii="Calibri" w:hAnsi="Calibri"/>
      <w:sz w:val="22"/>
      <w:szCs w:val="22"/>
      <w:lang w:eastAsia="en-US"/>
    </w:rPr>
  </w:style>
  <w:style w:type="character" w:customStyle="1" w:styleId="BezmezerChar">
    <w:name w:val="Bez mezer Char"/>
    <w:link w:val="Bezmezer"/>
    <w:uiPriority w:val="99"/>
    <w:locked/>
    <w:rsid w:val="000C2E90"/>
    <w:rPr>
      <w:rFonts w:ascii="Calibri" w:hAnsi="Calibri"/>
      <w:sz w:val="22"/>
      <w:lang w:val="cs-CZ" w:eastAsia="en-US"/>
    </w:rPr>
  </w:style>
  <w:style w:type="paragraph" w:styleId="Rozloendokumentu">
    <w:name w:val="Document Map"/>
    <w:basedOn w:val="Normln"/>
    <w:link w:val="RozloendokumentuChar"/>
    <w:uiPriority w:val="99"/>
    <w:semiHidden/>
    <w:rsid w:val="00632EAF"/>
    <w:pPr>
      <w:shd w:val="clear" w:color="auto" w:fill="000080"/>
    </w:pPr>
    <w:rPr>
      <w:rFonts w:ascii="Tahoma" w:hAnsi="Tahoma" w:cs="Tahoma"/>
      <w:szCs w:val="20"/>
    </w:rPr>
  </w:style>
  <w:style w:type="character" w:customStyle="1" w:styleId="RozloendokumentuChar">
    <w:name w:val="Rozložení dokumentu Char"/>
    <w:link w:val="Rozloendokumentu"/>
    <w:uiPriority w:val="99"/>
    <w:semiHidden/>
    <w:locked/>
    <w:rsid w:val="00AA1748"/>
    <w:rPr>
      <w:sz w:val="2"/>
    </w:rPr>
  </w:style>
  <w:style w:type="paragraph" w:styleId="Prosttext">
    <w:name w:val="Plain Text"/>
    <w:basedOn w:val="Normln"/>
    <w:link w:val="ProsttextChar"/>
    <w:locked/>
    <w:rsid w:val="00F928D8"/>
    <w:rPr>
      <w:rFonts w:ascii="Courier New" w:eastAsia="Calibri" w:hAnsi="Courier New" w:cs="Courier New"/>
      <w:szCs w:val="20"/>
    </w:rPr>
  </w:style>
  <w:style w:type="character" w:customStyle="1" w:styleId="ProsttextChar">
    <w:name w:val="Prostý text Char"/>
    <w:basedOn w:val="Standardnpsmoodstavce"/>
    <w:link w:val="Prosttext"/>
    <w:rsid w:val="00F928D8"/>
    <w:rPr>
      <w:rFonts w:ascii="Courier New" w:eastAsia="Calibri" w:hAnsi="Courier New" w:cs="Courier New"/>
    </w:rPr>
  </w:style>
  <w:style w:type="paragraph" w:customStyle="1" w:styleId="Nzevprojektu">
    <w:name w:val="Název projektu"/>
    <w:basedOn w:val="Normln"/>
    <w:rsid w:val="00F928D8"/>
    <w:pPr>
      <w:jc w:val="center"/>
    </w:pPr>
    <w:rPr>
      <w:rFonts w:ascii="Verdana" w:eastAsia="Batang" w:hAnsi="Verdana"/>
      <w:b/>
      <w:caps/>
      <w:color w:val="000080"/>
      <w:sz w:val="34"/>
      <w:szCs w:val="36"/>
    </w:rPr>
  </w:style>
  <w:style w:type="paragraph" w:customStyle="1" w:styleId="Textodstavce">
    <w:name w:val="Text odstavce"/>
    <w:basedOn w:val="Normln"/>
    <w:rsid w:val="00EC5D99"/>
    <w:pPr>
      <w:numPr>
        <w:ilvl w:val="6"/>
        <w:numId w:val="21"/>
      </w:numPr>
      <w:tabs>
        <w:tab w:val="left" w:pos="851"/>
      </w:tabs>
      <w:spacing w:before="120" w:after="120"/>
      <w:jc w:val="both"/>
      <w:outlineLvl w:val="6"/>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977517">
      <w:bodyDiv w:val="1"/>
      <w:marLeft w:val="0"/>
      <w:marRight w:val="0"/>
      <w:marTop w:val="0"/>
      <w:marBottom w:val="0"/>
      <w:divBdr>
        <w:top w:val="none" w:sz="0" w:space="0" w:color="auto"/>
        <w:left w:val="none" w:sz="0" w:space="0" w:color="auto"/>
        <w:bottom w:val="none" w:sz="0" w:space="0" w:color="auto"/>
        <w:right w:val="none" w:sz="0" w:space="0" w:color="auto"/>
      </w:divBdr>
    </w:div>
    <w:div w:id="988707848">
      <w:bodyDiv w:val="1"/>
      <w:marLeft w:val="0"/>
      <w:marRight w:val="0"/>
      <w:marTop w:val="0"/>
      <w:marBottom w:val="0"/>
      <w:divBdr>
        <w:top w:val="none" w:sz="0" w:space="0" w:color="auto"/>
        <w:left w:val="none" w:sz="0" w:space="0" w:color="auto"/>
        <w:bottom w:val="none" w:sz="0" w:space="0" w:color="auto"/>
        <w:right w:val="none" w:sz="0" w:space="0" w:color="auto"/>
      </w:divBdr>
    </w:div>
    <w:div w:id="991639860">
      <w:bodyDiv w:val="1"/>
      <w:marLeft w:val="0"/>
      <w:marRight w:val="0"/>
      <w:marTop w:val="0"/>
      <w:marBottom w:val="0"/>
      <w:divBdr>
        <w:top w:val="none" w:sz="0" w:space="0" w:color="auto"/>
        <w:left w:val="none" w:sz="0" w:space="0" w:color="auto"/>
        <w:bottom w:val="none" w:sz="0" w:space="0" w:color="auto"/>
        <w:right w:val="none" w:sz="0" w:space="0" w:color="auto"/>
      </w:divBdr>
    </w:div>
    <w:div w:id="1032875096">
      <w:bodyDiv w:val="1"/>
      <w:marLeft w:val="0"/>
      <w:marRight w:val="0"/>
      <w:marTop w:val="0"/>
      <w:marBottom w:val="0"/>
      <w:divBdr>
        <w:top w:val="none" w:sz="0" w:space="0" w:color="auto"/>
        <w:left w:val="none" w:sz="0" w:space="0" w:color="auto"/>
        <w:bottom w:val="none" w:sz="0" w:space="0" w:color="auto"/>
        <w:right w:val="none" w:sz="0" w:space="0" w:color="auto"/>
      </w:divBdr>
    </w:div>
    <w:div w:id="1090588612">
      <w:bodyDiv w:val="1"/>
      <w:marLeft w:val="0"/>
      <w:marRight w:val="0"/>
      <w:marTop w:val="0"/>
      <w:marBottom w:val="0"/>
      <w:divBdr>
        <w:top w:val="none" w:sz="0" w:space="0" w:color="auto"/>
        <w:left w:val="none" w:sz="0" w:space="0" w:color="auto"/>
        <w:bottom w:val="none" w:sz="0" w:space="0" w:color="auto"/>
        <w:right w:val="none" w:sz="0" w:space="0" w:color="auto"/>
      </w:divBdr>
    </w:div>
    <w:div w:id="1201472881">
      <w:marLeft w:val="0"/>
      <w:marRight w:val="0"/>
      <w:marTop w:val="0"/>
      <w:marBottom w:val="0"/>
      <w:divBdr>
        <w:top w:val="none" w:sz="0" w:space="0" w:color="auto"/>
        <w:left w:val="none" w:sz="0" w:space="0" w:color="auto"/>
        <w:bottom w:val="none" w:sz="0" w:space="0" w:color="auto"/>
        <w:right w:val="none" w:sz="0" w:space="0" w:color="auto"/>
      </w:divBdr>
    </w:div>
    <w:div w:id="1201472882">
      <w:marLeft w:val="0"/>
      <w:marRight w:val="0"/>
      <w:marTop w:val="0"/>
      <w:marBottom w:val="0"/>
      <w:divBdr>
        <w:top w:val="none" w:sz="0" w:space="0" w:color="auto"/>
        <w:left w:val="none" w:sz="0" w:space="0" w:color="auto"/>
        <w:bottom w:val="none" w:sz="0" w:space="0" w:color="auto"/>
        <w:right w:val="none" w:sz="0" w:space="0" w:color="auto"/>
      </w:divBdr>
    </w:div>
    <w:div w:id="1380784514">
      <w:bodyDiv w:val="1"/>
      <w:marLeft w:val="0"/>
      <w:marRight w:val="0"/>
      <w:marTop w:val="0"/>
      <w:marBottom w:val="0"/>
      <w:divBdr>
        <w:top w:val="none" w:sz="0" w:space="0" w:color="auto"/>
        <w:left w:val="none" w:sz="0" w:space="0" w:color="auto"/>
        <w:bottom w:val="none" w:sz="0" w:space="0" w:color="auto"/>
        <w:right w:val="none" w:sz="0" w:space="0" w:color="auto"/>
      </w:divBdr>
    </w:div>
    <w:div w:id="1491629064">
      <w:bodyDiv w:val="1"/>
      <w:marLeft w:val="0"/>
      <w:marRight w:val="0"/>
      <w:marTop w:val="0"/>
      <w:marBottom w:val="0"/>
      <w:divBdr>
        <w:top w:val="none" w:sz="0" w:space="0" w:color="auto"/>
        <w:left w:val="none" w:sz="0" w:space="0" w:color="auto"/>
        <w:bottom w:val="none" w:sz="0" w:space="0" w:color="auto"/>
        <w:right w:val="none" w:sz="0" w:space="0" w:color="auto"/>
      </w:divBdr>
    </w:div>
    <w:div w:id="201834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hyperlink" Target="https://www.ub.cz/?panel=rese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7D62A4B4</Template>
  <TotalTime>20</TotalTime>
  <Pages>1</Pages>
  <Words>358</Words>
  <Characters>2117</Characters>
  <Application>Microsoft Office Word</Application>
  <DocSecurity>0</DocSecurity>
  <Lines>17</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Krycí list – příloha č. 1</vt:lpstr>
      <vt:lpstr>Krycí list – příloha č. 1</vt:lpstr>
    </vt:vector>
  </TitlesOfParts>
  <Company>Město Uherský Brod</Company>
  <LinksUpToDate>false</LinksUpToDate>
  <CharactersWithSpaces>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 příloha č. 1</dc:title>
  <dc:subject>Veřejná zakázka: těžební činnosti v městských lesích města uherský brod v roce 2014</dc:subject>
  <dc:creator>Kamil Válek</dc:creator>
  <cp:lastModifiedBy>Hečová Petra, Ing.</cp:lastModifiedBy>
  <cp:revision>11</cp:revision>
  <cp:lastPrinted>2025-05-07T14:17:00Z</cp:lastPrinted>
  <dcterms:created xsi:type="dcterms:W3CDTF">2023-03-20T11:44:00Z</dcterms:created>
  <dcterms:modified xsi:type="dcterms:W3CDTF">2025-05-14T06:08:00Z</dcterms:modified>
</cp:coreProperties>
</file>