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638ED4C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65A10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05952B2" w:rsidR="00AB0F24" w:rsidRPr="000066C5" w:rsidRDefault="009668E4" w:rsidP="00FE7BB9">
            <w:pPr>
              <w:ind w:left="80"/>
              <w:rPr>
                <w:b/>
                <w:sz w:val="22"/>
                <w:szCs w:val="22"/>
              </w:rPr>
            </w:pPr>
            <w:r w:rsidRPr="003E0C8E">
              <w:rPr>
                <w:b/>
                <w:sz w:val="22"/>
                <w:szCs w:val="22"/>
              </w:rPr>
              <w:t>Dodávka 1 ks manipulačního akumulátorového vozíku pro montáž čelních oken</w:t>
            </w:r>
            <w:r w:rsidR="00F32C62">
              <w:rPr>
                <w:b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F6F9255" w:rsidR="00AB0F24" w:rsidRPr="00514A3D" w:rsidRDefault="00514A3D" w:rsidP="00F32C62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9668E4">
              <w:rPr>
                <w:sz w:val="22"/>
                <w:szCs w:val="22"/>
              </w:rPr>
              <w:t>1</w:t>
            </w:r>
            <w:r w:rsidR="00F32C62">
              <w:rPr>
                <w:sz w:val="22"/>
                <w:szCs w:val="22"/>
              </w:rPr>
              <w:t>08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49267BBE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 xml:space="preserve">Dodavatel předkládá čestné prohlášení </w:t>
      </w:r>
      <w:r w:rsidR="00B60531">
        <w:rPr>
          <w:b/>
          <w:bCs/>
          <w:sz w:val="22"/>
          <w:szCs w:val="22"/>
        </w:rPr>
        <w:t>o</w:t>
      </w:r>
      <w:bookmarkStart w:id="0" w:name="_GoBack"/>
      <w:bookmarkEnd w:id="0"/>
      <w:r w:rsidRPr="007A7602">
        <w:rPr>
          <w:b/>
          <w:bCs/>
          <w:sz w:val="22"/>
          <w:szCs w:val="22"/>
        </w:rPr>
        <w:t xml:space="preserve">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5A75712A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</w:t>
      </w:r>
      <w:r w:rsidR="00933F78">
        <w:rPr>
          <w:rFonts w:eastAsia="Arial Unicode MS"/>
          <w:sz w:val="22"/>
          <w:szCs w:val="22"/>
        </w:rPr>
        <w:t>s</w:t>
      </w:r>
      <w:r w:rsidRPr="001501FF">
        <w:rPr>
          <w:rFonts w:eastAsia="Arial Unicode MS"/>
          <w:sz w:val="22"/>
          <w:szCs w:val="22"/>
        </w:rPr>
        <w:t>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6053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935980">
      <w:headerReference w:type="default" r:id="rId8"/>
      <w:footerReference w:type="default" r:id="rId9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388668A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605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6053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65A10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33F78"/>
    <w:rsid w:val="00935980"/>
    <w:rsid w:val="009557D0"/>
    <w:rsid w:val="00962345"/>
    <w:rsid w:val="00966196"/>
    <w:rsid w:val="009668E4"/>
    <w:rsid w:val="00970AD6"/>
    <w:rsid w:val="00977EC3"/>
    <w:rsid w:val="00980D02"/>
    <w:rsid w:val="0098149F"/>
    <w:rsid w:val="00982A6E"/>
    <w:rsid w:val="00985832"/>
    <w:rsid w:val="00985A81"/>
    <w:rsid w:val="009C2597"/>
    <w:rsid w:val="009E1285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60531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EF16E6"/>
    <w:rsid w:val="00F05412"/>
    <w:rsid w:val="00F06610"/>
    <w:rsid w:val="00F17049"/>
    <w:rsid w:val="00F32C62"/>
    <w:rsid w:val="00F424EC"/>
    <w:rsid w:val="00F4473E"/>
    <w:rsid w:val="00F476CF"/>
    <w:rsid w:val="00F67191"/>
    <w:rsid w:val="00F804EC"/>
    <w:rsid w:val="00F96998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6B90-F163-4C7A-8188-C4601A23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2024-07-10T05:43:00Z</dcterms:created>
  <dcterms:modified xsi:type="dcterms:W3CDTF">2025-07-16T08:09:00Z</dcterms:modified>
</cp:coreProperties>
</file>