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26A7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Modernizace výroby ve společnosti KOMPAKT VM s.r.o.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Předmět dodávky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C26A7B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B">
              <w:rPr>
                <w:rFonts w:ascii="Times New Roman" w:hAnsi="Times New Roman" w:cs="Times New Roman"/>
                <w:sz w:val="24"/>
                <w:szCs w:val="24"/>
              </w:rPr>
              <w:t>B) Digitální UV tiskárna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30283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95108E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23D">
              <w:rPr>
                <w:rFonts w:ascii="Times New Roman" w:hAnsi="Times New Roman" w:cs="Times New Roman"/>
                <w:sz w:val="24"/>
                <w:szCs w:val="24"/>
              </w:rPr>
              <w:t>KOMPAKT VM s.r.o., Hemy 28,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AB071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1D">
              <w:rPr>
                <w:rFonts w:ascii="Times New Roman" w:hAnsi="Times New Roman" w:cs="Times New Roman"/>
                <w:sz w:val="24"/>
                <w:szCs w:val="24"/>
              </w:rPr>
              <w:t>Výše nabídkové ceny 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071D" w:rsidRPr="00AB071D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AB071D" w:rsidRDefault="00C26A7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B">
              <w:rPr>
                <w:rFonts w:ascii="Times New Roman" w:hAnsi="Times New Roman" w:cs="Times New Roman"/>
                <w:sz w:val="24"/>
                <w:szCs w:val="24"/>
              </w:rPr>
              <w:t>Výše čtvrtletního paušálního poplatku na servisní služby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AB071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1D" w:rsidRPr="00AB071D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AB071D" w:rsidRDefault="00AB071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1D">
              <w:rPr>
                <w:rFonts w:ascii="Times New Roman" w:hAnsi="Times New Roman" w:cs="Times New Roman"/>
                <w:sz w:val="24"/>
                <w:szCs w:val="24"/>
              </w:rPr>
              <w:t>Reakční doba nástupu servisního technika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AB071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E5" w:rsidRDefault="000653E5" w:rsidP="006D1E3B">
      <w:pPr>
        <w:spacing w:after="0" w:line="240" w:lineRule="auto"/>
      </w:pPr>
      <w:r>
        <w:separator/>
      </w:r>
    </w:p>
  </w:endnote>
  <w:endnote w:type="continuationSeparator" w:id="0">
    <w:p w:rsidR="000653E5" w:rsidRDefault="000653E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E5" w:rsidRDefault="000653E5" w:rsidP="006D1E3B">
      <w:pPr>
        <w:spacing w:after="0" w:line="240" w:lineRule="auto"/>
      </w:pPr>
      <w:r>
        <w:separator/>
      </w:r>
    </w:p>
  </w:footnote>
  <w:footnote w:type="continuationSeparator" w:id="0">
    <w:p w:rsidR="000653E5" w:rsidRDefault="000653E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653E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5256A"/>
    <w:rsid w:val="00A711F3"/>
    <w:rsid w:val="00AB071D"/>
    <w:rsid w:val="00AB410A"/>
    <w:rsid w:val="00B07D50"/>
    <w:rsid w:val="00B63D04"/>
    <w:rsid w:val="00B978FC"/>
    <w:rsid w:val="00BE335D"/>
    <w:rsid w:val="00C26A7B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900FC-63E0-49A1-A558-98DBF58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7522-620C-40C7-861F-E83F2BD2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2016-07-17T17:12:00Z</dcterms:created>
  <dcterms:modified xsi:type="dcterms:W3CDTF">2016-07-17T17:12:00Z</dcterms:modified>
</cp:coreProperties>
</file>